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688F" w14:textId="77777777" w:rsidR="00BB3393" w:rsidRPr="00E87562" w:rsidRDefault="00BB3393" w:rsidP="00713DC3">
      <w:pPr>
        <w:spacing w:before="120" w:line="276" w:lineRule="auto"/>
        <w:jc w:val="center"/>
        <w:rPr>
          <w:b/>
        </w:rPr>
      </w:pPr>
      <w:bookmarkStart w:id="0" w:name="_GoBack"/>
      <w:bookmarkEnd w:id="0"/>
      <w:r w:rsidRPr="00E87562">
        <w:rPr>
          <w:b/>
        </w:rPr>
        <w:t>Uzasadnienie</w:t>
      </w:r>
    </w:p>
    <w:p w14:paraId="5CED12A2" w14:textId="77777777" w:rsidR="00BB3393" w:rsidRPr="00E87562" w:rsidRDefault="00BB3393" w:rsidP="00713DC3">
      <w:pPr>
        <w:spacing w:before="120" w:line="276" w:lineRule="auto"/>
        <w:jc w:val="center"/>
        <w:rPr>
          <w:b/>
        </w:rPr>
      </w:pPr>
    </w:p>
    <w:p w14:paraId="0DF0C525" w14:textId="1E717393" w:rsidR="00E87562" w:rsidRDefault="00F65454" w:rsidP="00713DC3">
      <w:pPr>
        <w:autoSpaceDE w:val="0"/>
        <w:autoSpaceDN w:val="0"/>
        <w:adjustRightInd w:val="0"/>
        <w:spacing w:line="276" w:lineRule="auto"/>
        <w:jc w:val="both"/>
      </w:pPr>
      <w:r w:rsidRPr="00E87562">
        <w:t xml:space="preserve">Projektowane rozporządzenie stanowi wykonanie upoważnienia ustawowego zawartego </w:t>
      </w:r>
      <w:r w:rsidR="00107761">
        <w:t>w </w:t>
      </w:r>
      <w:r w:rsidR="00E87562">
        <w:t>art. </w:t>
      </w:r>
      <w:r w:rsidRPr="00E87562">
        <w:t xml:space="preserve">46 </w:t>
      </w:r>
      <w:r w:rsidR="00415A10" w:rsidRPr="00E87562">
        <w:t xml:space="preserve">ust. 1 </w:t>
      </w:r>
      <w:r w:rsidRPr="00E87562">
        <w:t>ustawy z dnia</w:t>
      </w:r>
      <w:r w:rsidR="00957CD2" w:rsidRPr="00E87562">
        <w:t xml:space="preserve"> </w:t>
      </w:r>
      <w:r w:rsidR="00E52BF4" w:rsidRPr="00E87562">
        <w:t>14 grudnia</w:t>
      </w:r>
      <w:r w:rsidR="00957CD2" w:rsidRPr="00E87562">
        <w:t xml:space="preserve"> 2016 r.</w:t>
      </w:r>
      <w:r w:rsidR="006500BF" w:rsidRPr="00E87562">
        <w:t xml:space="preserve"> –</w:t>
      </w:r>
      <w:r w:rsidRPr="00E87562">
        <w:t xml:space="preserve"> Prawo oświatowe (Dz. U. </w:t>
      </w:r>
      <w:r w:rsidR="00E52BF4" w:rsidRPr="00E87562">
        <w:t xml:space="preserve">z 2018 r. </w:t>
      </w:r>
      <w:r w:rsidR="009D1774" w:rsidRPr="00E87562">
        <w:t>p</w:t>
      </w:r>
      <w:r w:rsidRPr="00E87562">
        <w:t>oz</w:t>
      </w:r>
      <w:r w:rsidR="009D1774" w:rsidRPr="00E87562">
        <w:t xml:space="preserve">. </w:t>
      </w:r>
      <w:r w:rsidR="00E52BF4" w:rsidRPr="00E87562">
        <w:t xml:space="preserve">996, </w:t>
      </w:r>
      <w:r w:rsidR="00534EBA">
        <w:t xml:space="preserve">1000, 1290, 1669, 2203 </w:t>
      </w:r>
      <w:r w:rsidR="00F9230B" w:rsidRPr="00E24E72">
        <w:t xml:space="preserve">i </w:t>
      </w:r>
      <w:r w:rsidR="00E24E72" w:rsidRPr="00E24E72">
        <w:t>2245</w:t>
      </w:r>
      <w:r w:rsidR="00E52BF4" w:rsidRPr="00E24E72">
        <w:t>)</w:t>
      </w:r>
      <w:r w:rsidR="00E52BF4" w:rsidRPr="00E24E72">
        <w:rPr>
          <w:bCs/>
        </w:rPr>
        <w:t>,</w:t>
      </w:r>
      <w:r w:rsidR="00187806">
        <w:rPr>
          <w:bCs/>
        </w:rPr>
        <w:t xml:space="preserve"> zwanej</w:t>
      </w:r>
      <w:r w:rsidR="00F070E0">
        <w:rPr>
          <w:bCs/>
        </w:rPr>
        <w:t xml:space="preserve"> dalej „ustawą – Prawo oświatowe”</w:t>
      </w:r>
      <w:r w:rsidR="00E24E72">
        <w:rPr>
          <w:bCs/>
        </w:rPr>
        <w:t>,</w:t>
      </w:r>
      <w:r w:rsidR="00E52BF4" w:rsidRPr="00E87562">
        <w:rPr>
          <w:bCs/>
        </w:rPr>
        <w:t xml:space="preserve"> </w:t>
      </w:r>
      <w:r w:rsidR="00E52BF4" w:rsidRPr="00E87562">
        <w:t>zgodnie z którym minister właściwy do spraw oświaty</w:t>
      </w:r>
      <w:r w:rsidR="00107761">
        <w:t xml:space="preserve"> i wychowania, określi w </w:t>
      </w:r>
      <w:r w:rsidR="00E52BF4" w:rsidRPr="00E87562">
        <w:t>drodze rozporządzenia</w:t>
      </w:r>
      <w:r w:rsidR="00E87562">
        <w:t>:</w:t>
      </w:r>
    </w:p>
    <w:p w14:paraId="7DCB8357" w14:textId="77777777" w:rsidR="005E134B" w:rsidRPr="0038074C" w:rsidRDefault="005E134B" w:rsidP="00713DC3">
      <w:pPr>
        <w:pStyle w:val="ZPKTzmpktartykuempunktem"/>
        <w:spacing w:before="120" w:line="276" w:lineRule="auto"/>
        <w:ind w:left="567" w:hanging="425"/>
      </w:pPr>
      <w:r w:rsidRPr="0038074C">
        <w:t>1)</w:t>
      </w:r>
      <w:r w:rsidRPr="0038074C">
        <w:tab/>
        <w:t>ogólne cele i zadania kształcenia w zawodach szkolnictwa branżowego,</w:t>
      </w:r>
    </w:p>
    <w:p w14:paraId="04489201" w14:textId="79D9364B" w:rsidR="005E134B" w:rsidRPr="0038074C" w:rsidRDefault="005E134B" w:rsidP="00713DC3">
      <w:pPr>
        <w:pStyle w:val="ZPKTzmpktartykuempunktem"/>
        <w:spacing w:line="276" w:lineRule="auto"/>
        <w:ind w:left="567" w:hanging="425"/>
      </w:pPr>
      <w:r w:rsidRPr="0038074C">
        <w:t>2)</w:t>
      </w:r>
      <w:r w:rsidRPr="0038074C">
        <w:tab/>
        <w:t xml:space="preserve">klasyfikację zawodów szkolnictwa branżowego, </w:t>
      </w:r>
    </w:p>
    <w:p w14:paraId="5A89A8CF" w14:textId="77777777" w:rsidR="005E134B" w:rsidRDefault="005E134B" w:rsidP="00713DC3">
      <w:pPr>
        <w:pStyle w:val="ZPKTzmpktartykuempunktem"/>
        <w:spacing w:line="276" w:lineRule="auto"/>
        <w:ind w:left="567" w:hanging="425"/>
      </w:pPr>
      <w:r w:rsidRPr="0038074C">
        <w:t>3)</w:t>
      </w:r>
      <w:r w:rsidRPr="0038074C">
        <w:tab/>
        <w:t>podstawy programowe kształcenia w zawodach szkolnictwa branżowego,</w:t>
      </w:r>
    </w:p>
    <w:p w14:paraId="40E5D975" w14:textId="1212145D" w:rsidR="00E87562" w:rsidRDefault="005E134B" w:rsidP="00713DC3">
      <w:pPr>
        <w:pStyle w:val="ZPKTzmpktartykuempunktem"/>
        <w:spacing w:line="276" w:lineRule="auto"/>
        <w:ind w:left="567" w:hanging="425"/>
        <w:rPr>
          <w:color w:val="000000"/>
        </w:rPr>
      </w:pPr>
      <w:r w:rsidRPr="0038074C">
        <w:t>4)</w:t>
      </w:r>
      <w:r w:rsidRPr="0038074C">
        <w:tab/>
        <w:t>dodatkow</w:t>
      </w:r>
      <w:r>
        <w:t>e</w:t>
      </w:r>
      <w:r w:rsidRPr="0038074C">
        <w:t xml:space="preserve"> umiejętności zawodow</w:t>
      </w:r>
      <w:r>
        <w:t>e</w:t>
      </w:r>
      <w:r w:rsidRPr="0038074C">
        <w:t xml:space="preserve"> </w:t>
      </w:r>
      <w:r>
        <w:t>w zakresie wybranych zawodów oraz</w:t>
      </w:r>
      <w:r w:rsidRPr="0038074C">
        <w:t xml:space="preserve"> zestawy celów kształcenia i treści nauczania opisanych w formie oczekiwanych efektów kształcenia: wiedzy, umiejętności zawodowych </w:t>
      </w:r>
      <w:r>
        <w:t>oraz kompetencji personalnych i </w:t>
      </w:r>
      <w:r w:rsidRPr="0038074C">
        <w:t>społecznych w</w:t>
      </w:r>
      <w:r w:rsidR="004234F0">
        <w:t> </w:t>
      </w:r>
      <w:r w:rsidRPr="0038074C">
        <w:t xml:space="preserve">odniesieniu do </w:t>
      </w:r>
      <w:r>
        <w:t>tych</w:t>
      </w:r>
      <w:r w:rsidRPr="0038074C">
        <w:t xml:space="preserve"> umiejętności</w:t>
      </w:r>
      <w:r>
        <w:rPr>
          <w:color w:val="000000"/>
        </w:rPr>
        <w:t>.</w:t>
      </w:r>
    </w:p>
    <w:p w14:paraId="3DC6F2BF" w14:textId="77777777" w:rsidR="004234F0" w:rsidRDefault="004234F0" w:rsidP="008A22C6">
      <w:pPr>
        <w:pStyle w:val="ZPKTzmpktartykuempunktem"/>
        <w:spacing w:line="276" w:lineRule="auto"/>
        <w:rPr>
          <w:color w:val="000000"/>
        </w:rPr>
      </w:pPr>
    </w:p>
    <w:p w14:paraId="645B2379" w14:textId="06DB3CE2" w:rsidR="00864376" w:rsidRDefault="0046623F" w:rsidP="00713DC3">
      <w:pPr>
        <w:spacing w:line="276" w:lineRule="auto"/>
        <w:jc w:val="both"/>
      </w:pPr>
      <w:r w:rsidRPr="00C32E7C">
        <w:t>Projekt</w:t>
      </w:r>
      <w:r w:rsidR="00F175E6">
        <w:t>owane</w:t>
      </w:r>
      <w:r w:rsidRPr="00C32E7C">
        <w:t xml:space="preserve"> rozporządzeni</w:t>
      </w:r>
      <w:r w:rsidR="00F175E6">
        <w:t>e</w:t>
      </w:r>
      <w:r w:rsidRPr="00C32E7C">
        <w:t xml:space="preserve"> </w:t>
      </w:r>
      <w:r w:rsidR="006D1321">
        <w:t>uwzględnia</w:t>
      </w:r>
      <w:r w:rsidR="00864376">
        <w:t xml:space="preserve"> zawody dotychczas wprowadzone do klasyfikacji zawodów szkolnictwa </w:t>
      </w:r>
      <w:r w:rsidR="006D1321">
        <w:t>zawodowego, wprowadza zmiany w zakresie niektórych zawodów, a</w:t>
      </w:r>
      <w:r w:rsidR="00F175E6">
        <w:t> </w:t>
      </w:r>
      <w:r w:rsidR="006D1321">
        <w:t xml:space="preserve">także określa nowe zawody wprowadzone do kształcenia w systemie oświaty </w:t>
      </w:r>
      <w:r w:rsidR="006D1321" w:rsidRPr="00C32E7C">
        <w:t>– na podstawie wniosków właściwych ministrów –</w:t>
      </w:r>
      <w:r w:rsidR="006D1321">
        <w:t xml:space="preserve"> </w:t>
      </w:r>
      <w:r w:rsidR="006D1321" w:rsidRPr="00C32E7C">
        <w:t>wraz z wyodrębni</w:t>
      </w:r>
      <w:r w:rsidR="006D1321">
        <w:t xml:space="preserve">onymi w nich kwalifikacjami. </w:t>
      </w:r>
    </w:p>
    <w:p w14:paraId="74C43804" w14:textId="77777777" w:rsidR="007F4AFA" w:rsidRDefault="007F4AFA" w:rsidP="00713DC3">
      <w:pPr>
        <w:spacing w:line="276" w:lineRule="auto"/>
        <w:jc w:val="both"/>
      </w:pPr>
    </w:p>
    <w:p w14:paraId="30E52BD2" w14:textId="77777777" w:rsidR="00AF7FBD" w:rsidRPr="00C32E7C" w:rsidRDefault="00AF7FBD" w:rsidP="00713DC3">
      <w:pPr>
        <w:spacing w:line="276" w:lineRule="auto"/>
        <w:jc w:val="both"/>
      </w:pPr>
      <w:r>
        <w:t xml:space="preserve">Zgodnie z wnioskami właściwych ministrów, </w:t>
      </w:r>
      <w:r w:rsidRPr="00C32E7C">
        <w:t>do kształcenia w systemie oświaty</w:t>
      </w:r>
      <w:r>
        <w:t xml:space="preserve"> wprowadzone zostaną nowe zawody </w:t>
      </w:r>
      <w:r w:rsidRPr="00C32E7C">
        <w:t>wraz z wyodrębni</w:t>
      </w:r>
      <w:r>
        <w:t>onymi w nich kwalifikacjami</w:t>
      </w:r>
      <w:r w:rsidRPr="00C32E7C">
        <w:t>:</w:t>
      </w:r>
    </w:p>
    <w:p w14:paraId="62CEE032" w14:textId="77777777" w:rsidR="00AF7FBD" w:rsidRPr="00C32E7C" w:rsidRDefault="00AF7FBD" w:rsidP="00713DC3">
      <w:pPr>
        <w:pStyle w:val="Akapitzlist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color w:val="000000"/>
          <w:sz w:val="24"/>
        </w:rPr>
      </w:pPr>
      <w:r w:rsidRPr="00C32E7C">
        <w:rPr>
          <w:rFonts w:ascii="Times New Roman" w:hAnsi="Times New Roman" w:cs="Times New Roman"/>
          <w:color w:val="000000"/>
          <w:sz w:val="24"/>
          <w:szCs w:val="24"/>
        </w:rPr>
        <w:t>operator maszyn i urządzeń przeróbczych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z kwalifikacją wspólną dla zawodu technik przeróbki kopalin stałych</w:t>
      </w:r>
      <w:r w:rsidRPr="00C32E7C">
        <w:rPr>
          <w:rFonts w:ascii="Times New Roman" w:hAnsi="Times New Roman" w:cs="Times New Roman"/>
          <w:color w:val="000000"/>
          <w:sz w:val="24"/>
        </w:rPr>
        <w:t xml:space="preserve">, </w:t>
      </w:r>
    </w:p>
    <w:p w14:paraId="357BC4E4" w14:textId="77777777" w:rsidR="00AF7FBD" w:rsidRDefault="00AF7FBD" w:rsidP="00713DC3">
      <w:pPr>
        <w:pStyle w:val="Akapitzlist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color w:val="000000"/>
          <w:sz w:val="24"/>
        </w:rPr>
      </w:pPr>
      <w:r w:rsidRPr="00C32E7C">
        <w:rPr>
          <w:rFonts w:ascii="Times New Roman" w:hAnsi="Times New Roman" w:cs="Times New Roman"/>
          <w:color w:val="000000"/>
          <w:sz w:val="24"/>
        </w:rPr>
        <w:t xml:space="preserve">technik programista, </w:t>
      </w:r>
    </w:p>
    <w:p w14:paraId="683D39CA" w14:textId="77777777" w:rsidR="00AF7FBD" w:rsidRDefault="00AF7FBD" w:rsidP="00713DC3">
      <w:pPr>
        <w:pStyle w:val="Akapitzlist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pracownik pomocniczy gastronomii – kształcenie wyłącznie dla osób z niepełnosprawnością intelektualną w stopniu lekkim, </w:t>
      </w:r>
    </w:p>
    <w:p w14:paraId="0FDEE7DB" w14:textId="5AA3DC78" w:rsidR="00AF7FBD" w:rsidRDefault="00AF7FBD" w:rsidP="00713DC3">
      <w:pPr>
        <w:pStyle w:val="Akapitzlist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518">
        <w:rPr>
          <w:rFonts w:ascii="Times New Roman" w:hAnsi="Times New Roman" w:cs="Times New Roman"/>
          <w:color w:val="000000"/>
          <w:sz w:val="24"/>
        </w:rPr>
        <w:t>kelner</w:t>
      </w:r>
      <w:r w:rsidR="00F175E6">
        <w:rPr>
          <w:rFonts w:ascii="Times New Roman" w:hAnsi="Times New Roman" w:cs="Times New Roman"/>
          <w:color w:val="000000"/>
          <w:sz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kwalifikacją wspólną dla zawodu </w:t>
      </w:r>
      <w:r w:rsidRPr="00531C38">
        <w:rPr>
          <w:rFonts w:ascii="Times New Roman" w:hAnsi="Times New Roman" w:cs="Times New Roman"/>
          <w:color w:val="000000"/>
          <w:sz w:val="24"/>
          <w:szCs w:val="24"/>
        </w:rPr>
        <w:t>technik usług kelnerskich.</w:t>
      </w:r>
    </w:p>
    <w:p w14:paraId="00DA7347" w14:textId="5B4DD9A2" w:rsidR="00C270BB" w:rsidRPr="00531C38" w:rsidRDefault="00F50AB3" w:rsidP="00C270BB">
      <w:pPr>
        <w:pStyle w:val="Akapitzlist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270BB">
        <w:rPr>
          <w:rFonts w:ascii="Times New Roman" w:hAnsi="Times New Roman" w:cs="Times New Roman"/>
          <w:color w:val="000000"/>
          <w:sz w:val="24"/>
          <w:szCs w:val="24"/>
        </w:rPr>
        <w:t>rojekt</w:t>
      </w:r>
      <w:r w:rsidR="004234F0">
        <w:rPr>
          <w:rFonts w:ascii="Times New Roman" w:hAnsi="Times New Roman" w:cs="Times New Roman"/>
          <w:color w:val="000000"/>
          <w:sz w:val="24"/>
          <w:szCs w:val="24"/>
        </w:rPr>
        <w:t>owane</w:t>
      </w:r>
      <w:r w:rsidR="00C270BB">
        <w:rPr>
          <w:rFonts w:ascii="Times New Roman" w:hAnsi="Times New Roman" w:cs="Times New Roman"/>
          <w:color w:val="000000"/>
          <w:sz w:val="24"/>
          <w:szCs w:val="24"/>
        </w:rPr>
        <w:t xml:space="preserve"> rozporządzeni</w:t>
      </w:r>
      <w:r w:rsidR="004234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270BB">
        <w:rPr>
          <w:rFonts w:ascii="Times New Roman" w:hAnsi="Times New Roman" w:cs="Times New Roman"/>
          <w:color w:val="000000"/>
          <w:sz w:val="24"/>
          <w:szCs w:val="24"/>
        </w:rPr>
        <w:t xml:space="preserve"> uwzględnia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również </w:t>
      </w:r>
      <w:r w:rsidR="00C270BB">
        <w:rPr>
          <w:rFonts w:ascii="Times New Roman" w:hAnsi="Times New Roman" w:cs="Times New Roman"/>
          <w:color w:val="000000"/>
          <w:sz w:val="24"/>
          <w:szCs w:val="24"/>
        </w:rPr>
        <w:t xml:space="preserve">wniosek Ministra Zdrowia o przywrócenie kształcenia w zawodzie technik farmaceutyczny. </w:t>
      </w:r>
    </w:p>
    <w:p w14:paraId="517EE11B" w14:textId="438174FD" w:rsidR="00AF7FBD" w:rsidRDefault="00713DC3" w:rsidP="00713DC3">
      <w:pPr>
        <w:spacing w:line="276" w:lineRule="auto"/>
        <w:jc w:val="both"/>
      </w:pPr>
      <w:r>
        <w:t>W</w:t>
      </w:r>
      <w:r w:rsidR="00531C38">
        <w:t xml:space="preserve"> związku z realizacją projektu </w:t>
      </w:r>
      <w:r w:rsidR="00531C38">
        <w:rPr>
          <w:i/>
        </w:rPr>
        <w:t>Partnerstwo na rzecz kształcenia zawodowego</w:t>
      </w:r>
      <w:r w:rsidR="00531C38">
        <w:t>, realizowanego przez Ośrodek Rozwoju Edukacji w Warszawie</w:t>
      </w:r>
      <w:r w:rsidR="00AF7FBD" w:rsidRPr="00AF7FBD">
        <w:t xml:space="preserve"> </w:t>
      </w:r>
      <w:r w:rsidR="00AF7FBD">
        <w:t xml:space="preserve">zostały wypracowane zmiany w zakresie </w:t>
      </w:r>
      <w:r w:rsidR="00F175E6">
        <w:t xml:space="preserve">poszczególnych </w:t>
      </w:r>
      <w:r w:rsidR="00AF7FBD">
        <w:t>zawodów</w:t>
      </w:r>
      <w:r w:rsidR="007F4AFA">
        <w:t xml:space="preserve">. </w:t>
      </w:r>
    </w:p>
    <w:p w14:paraId="4035B363" w14:textId="7868D784" w:rsidR="00531C38" w:rsidRPr="00531C38" w:rsidRDefault="007F4AFA" w:rsidP="00713DC3">
      <w:pPr>
        <w:spacing w:line="276" w:lineRule="auto"/>
        <w:jc w:val="both"/>
      </w:pPr>
      <w:r>
        <w:t xml:space="preserve">W celu jak najlepszego dostosowania </w:t>
      </w:r>
      <w:r w:rsidR="00AF7FBD">
        <w:t>wiedzy, umiejętności oraz kompetencji określonych w </w:t>
      </w:r>
      <w:r>
        <w:t>podstaw</w:t>
      </w:r>
      <w:r w:rsidR="00AF7FBD">
        <w:t>ach</w:t>
      </w:r>
      <w:r>
        <w:t xml:space="preserve"> programowych kształcenia w zawodach do potrzeb </w:t>
      </w:r>
      <w:r w:rsidR="00AF7FBD">
        <w:t>polskiej gospodarki, w </w:t>
      </w:r>
      <w:r w:rsidR="00364BF1">
        <w:t xml:space="preserve">okresie od października 2017 r. do końca stycznia 2018 r. odbyły się seminaria branżowe, podczas których </w:t>
      </w:r>
      <w:r>
        <w:t>Ministerstwo Edukacji Narodowej we współpracy z Ośrodkiem Rozwoju Edukacji prowadzi</w:t>
      </w:r>
      <w:r w:rsidR="00364BF1">
        <w:t xml:space="preserve">ło </w:t>
      </w:r>
      <w:r w:rsidR="00AF7FBD">
        <w:t xml:space="preserve">szerokie </w:t>
      </w:r>
      <w:r w:rsidR="00364BF1">
        <w:t>konsultacje z </w:t>
      </w:r>
      <w:r w:rsidR="00AF7FBD">
        <w:t xml:space="preserve">pracodawcami, </w:t>
      </w:r>
      <w:r w:rsidR="00531C38">
        <w:t xml:space="preserve">przedstawicielami </w:t>
      </w:r>
      <w:r w:rsidR="00AF7FBD">
        <w:t xml:space="preserve">ministrów właściwych dla zawodów, przedstawicielami </w:t>
      </w:r>
      <w:r w:rsidR="00531C38">
        <w:t>branż</w:t>
      </w:r>
      <w:r w:rsidR="00364BF1">
        <w:t xml:space="preserve"> oraz </w:t>
      </w:r>
      <w:r w:rsidR="00AF7FBD">
        <w:t xml:space="preserve">innych </w:t>
      </w:r>
      <w:r w:rsidR="00364BF1">
        <w:t>zainteresowanych środowisk</w:t>
      </w:r>
      <w:r w:rsidR="00AF7FBD">
        <w:t>. Ostateczne konsultacje dotyczące zmian w zakresie zawodów</w:t>
      </w:r>
      <w:r w:rsidR="00531C38">
        <w:t xml:space="preserve"> </w:t>
      </w:r>
      <w:r w:rsidR="00AF7FBD">
        <w:t>miały miejsce</w:t>
      </w:r>
      <w:r w:rsidR="00531C38">
        <w:t xml:space="preserve"> </w:t>
      </w:r>
      <w:r w:rsidR="00605DCE">
        <w:t xml:space="preserve">podczas spotkań, które odbyły się </w:t>
      </w:r>
      <w:r w:rsidR="00531C38">
        <w:t xml:space="preserve">w Ministerstwie Edukacji Narodowej w </w:t>
      </w:r>
      <w:r w:rsidR="00364BF1">
        <w:t>IV kwartale 2018 r.</w:t>
      </w:r>
      <w:r w:rsidR="00531C38">
        <w:t xml:space="preserve"> </w:t>
      </w:r>
    </w:p>
    <w:p w14:paraId="31F08E91" w14:textId="77777777" w:rsidR="00AF7FBD" w:rsidRDefault="00AF7FBD" w:rsidP="00713DC3">
      <w:pPr>
        <w:spacing w:line="276" w:lineRule="auto"/>
        <w:jc w:val="both"/>
      </w:pPr>
    </w:p>
    <w:p w14:paraId="28B4CF0B" w14:textId="33FBF091" w:rsidR="00792956" w:rsidRDefault="00AF7FBD" w:rsidP="00713DC3">
      <w:pPr>
        <w:spacing w:line="276" w:lineRule="auto"/>
        <w:jc w:val="both"/>
      </w:pPr>
      <w:r w:rsidRPr="00AF7FBD">
        <w:lastRenderedPageBreak/>
        <w:t xml:space="preserve">W efekcie przeprowadzonych uzgodnień i konsultacji </w:t>
      </w:r>
      <w:r w:rsidR="00E15A02">
        <w:t>wypracowano</w:t>
      </w:r>
      <w:r w:rsidR="00792956">
        <w:t xml:space="preserve"> podstawy programowe </w:t>
      </w:r>
      <w:r w:rsidR="00E64456">
        <w:t xml:space="preserve">kształcenia w </w:t>
      </w:r>
      <w:r w:rsidR="00792956">
        <w:t>z</w:t>
      </w:r>
      <w:r w:rsidR="00E64456">
        <w:t>awodach</w:t>
      </w:r>
      <w:r w:rsidR="00792956">
        <w:t xml:space="preserve"> szkolnictwa branżowego</w:t>
      </w:r>
      <w:r w:rsidR="003C1793">
        <w:t xml:space="preserve"> w nowej strukturze</w:t>
      </w:r>
      <w:r w:rsidR="00792956">
        <w:t xml:space="preserve">, </w:t>
      </w:r>
      <w:r w:rsidR="003C1793">
        <w:t>określające efekty kształcenia oraz kryteria weryfikacji tych efektów</w:t>
      </w:r>
      <w:r w:rsidR="00CC5C80">
        <w:t>,</w:t>
      </w:r>
      <w:r w:rsidR="003C1793">
        <w:t xml:space="preserve"> stanowiące podstawę do </w:t>
      </w:r>
      <w:r w:rsidR="00CC5C80">
        <w:t xml:space="preserve">przygotowania zadań egzaminacyjnych. Podstawy programowe kształcenia w zawodach szkolnictwa branżowego zostały opracowane przy udziale szerokiego grona ekspertów, pracodawców, partnerów społecznych, co w znaczący sposób je uwiarygadnia i daje rękojmię zasadności procesu kształcenia i egzaminowania. </w:t>
      </w:r>
    </w:p>
    <w:p w14:paraId="5B596A0E" w14:textId="77777777" w:rsidR="00E64456" w:rsidRDefault="00E64456" w:rsidP="00713DC3">
      <w:pPr>
        <w:spacing w:line="276" w:lineRule="auto"/>
        <w:jc w:val="both"/>
      </w:pPr>
    </w:p>
    <w:p w14:paraId="6440962E" w14:textId="6CA0D443" w:rsidR="00CA6546" w:rsidRDefault="00CA6546" w:rsidP="00CA6546">
      <w:pPr>
        <w:spacing w:line="276" w:lineRule="auto"/>
        <w:jc w:val="both"/>
      </w:pPr>
      <w:r>
        <w:t>W wyniku modyfikacji</w:t>
      </w:r>
      <w:r w:rsidRPr="00605DCE">
        <w:t xml:space="preserve"> dotychczasowych zawodów</w:t>
      </w:r>
      <w:r>
        <w:t xml:space="preserve"> powstały nowe zawody, którym zostały nadane </w:t>
      </w:r>
      <w:r w:rsidR="004234F0">
        <w:t xml:space="preserve">nowe </w:t>
      </w:r>
      <w:r>
        <w:t>symbole cyfrowe:</w:t>
      </w:r>
      <w:r w:rsidRPr="00605DCE">
        <w:t xml:space="preserve"> </w:t>
      </w:r>
    </w:p>
    <w:p w14:paraId="40DF0DFE" w14:textId="1242CB42" w:rsidR="00605DCE" w:rsidRDefault="00AA62CB" w:rsidP="00713DC3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605DCE">
        <w:rPr>
          <w:rFonts w:ascii="Times New Roman" w:hAnsi="Times New Roman" w:cs="Times New Roman"/>
          <w:sz w:val="24"/>
          <w:szCs w:val="24"/>
        </w:rPr>
        <w:t>m</w:t>
      </w:r>
      <w:r w:rsidR="00D647AE" w:rsidRPr="00605DCE">
        <w:rPr>
          <w:rFonts w:ascii="Times New Roman" w:hAnsi="Times New Roman" w:cs="Times New Roman"/>
          <w:sz w:val="24"/>
          <w:szCs w:val="24"/>
        </w:rPr>
        <w:t>onter</w:t>
      </w:r>
      <w:r>
        <w:rPr>
          <w:rFonts w:ascii="Times New Roman" w:hAnsi="Times New Roman" w:cs="Times New Roman"/>
          <w:sz w:val="24"/>
          <w:szCs w:val="24"/>
        </w:rPr>
        <w:t xml:space="preserve"> izolacji przemysłowych</w:t>
      </w:r>
      <w:r w:rsidR="008702A1">
        <w:rPr>
          <w:rFonts w:ascii="Times New Roman" w:hAnsi="Times New Roman" w:cs="Times New Roman"/>
          <w:sz w:val="24"/>
          <w:szCs w:val="24"/>
        </w:rPr>
        <w:t xml:space="preserve"> </w:t>
      </w:r>
      <w:r w:rsidR="00A7121A">
        <w:rPr>
          <w:rFonts w:ascii="Times New Roman" w:hAnsi="Times New Roman" w:cs="Times New Roman"/>
          <w:sz w:val="24"/>
          <w:szCs w:val="24"/>
        </w:rPr>
        <w:t>powstał</w:t>
      </w:r>
      <w:r w:rsidR="00D647AE" w:rsidRPr="00605DCE">
        <w:rPr>
          <w:rFonts w:ascii="Times New Roman" w:hAnsi="Times New Roman" w:cs="Times New Roman"/>
          <w:sz w:val="24"/>
          <w:szCs w:val="24"/>
        </w:rPr>
        <w:t xml:space="preserve"> w wyniku grupowania i zintegrowania zawodów blacharz izolacji przemysłowych oraz monter izolacji przemysłowych</w:t>
      </w:r>
      <w:r w:rsidR="00605DCE" w:rsidRPr="00605D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923D13" w14:textId="6452A0BB" w:rsidR="005D1BD0" w:rsidRDefault="00C542BE" w:rsidP="00713DC3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</w:t>
      </w:r>
      <w:r w:rsidR="00AA62CB">
        <w:rPr>
          <w:rFonts w:ascii="Times New Roman" w:hAnsi="Times New Roman" w:cs="Times New Roman"/>
          <w:sz w:val="24"/>
          <w:szCs w:val="24"/>
        </w:rPr>
        <w:t xml:space="preserve"> </w:t>
      </w:r>
      <w:r w:rsidR="00045F37">
        <w:rPr>
          <w:rFonts w:ascii="Times New Roman" w:hAnsi="Times New Roman" w:cs="Times New Roman"/>
          <w:sz w:val="24"/>
          <w:szCs w:val="24"/>
        </w:rPr>
        <w:t>drukarz fleksog</w:t>
      </w:r>
      <w:r w:rsidR="00AA62CB">
        <w:rPr>
          <w:rFonts w:ascii="Times New Roman" w:hAnsi="Times New Roman" w:cs="Times New Roman"/>
          <w:sz w:val="24"/>
          <w:szCs w:val="24"/>
        </w:rPr>
        <w:t xml:space="preserve">raficzny </w:t>
      </w:r>
      <w:r>
        <w:rPr>
          <w:rFonts w:ascii="Times New Roman" w:hAnsi="Times New Roman" w:cs="Times New Roman"/>
          <w:sz w:val="24"/>
          <w:szCs w:val="24"/>
        </w:rPr>
        <w:t>powstał</w:t>
      </w:r>
      <w:r w:rsidR="00045F37">
        <w:rPr>
          <w:rFonts w:ascii="Times New Roman" w:hAnsi="Times New Roman" w:cs="Times New Roman"/>
          <w:sz w:val="24"/>
          <w:szCs w:val="24"/>
        </w:rPr>
        <w:t xml:space="preserve"> w wyniku </w:t>
      </w:r>
      <w:r>
        <w:rPr>
          <w:rFonts w:ascii="Times New Roman" w:hAnsi="Times New Roman" w:cs="Times New Roman"/>
          <w:sz w:val="24"/>
          <w:szCs w:val="24"/>
        </w:rPr>
        <w:t xml:space="preserve">wyodrębnienia z </w:t>
      </w:r>
      <w:r w:rsidR="00045F37">
        <w:rPr>
          <w:rFonts w:ascii="Times New Roman" w:hAnsi="Times New Roman" w:cs="Times New Roman"/>
          <w:sz w:val="24"/>
          <w:szCs w:val="24"/>
        </w:rPr>
        <w:t xml:space="preserve">dotychczasowego zawodu </w:t>
      </w:r>
      <w:r w:rsidR="009B09C9">
        <w:rPr>
          <w:rFonts w:ascii="Times New Roman" w:hAnsi="Times New Roman" w:cs="Times New Roman"/>
          <w:sz w:val="24"/>
          <w:szCs w:val="24"/>
        </w:rPr>
        <w:t>drukarz</w:t>
      </w:r>
      <w:r w:rsidR="005D1B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A0C00B" w14:textId="034A4435" w:rsidR="00045F37" w:rsidRDefault="00AA62CB" w:rsidP="00713DC3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5D1BD0">
        <w:rPr>
          <w:rFonts w:ascii="Times New Roman" w:hAnsi="Times New Roman" w:cs="Times New Roman"/>
          <w:sz w:val="24"/>
          <w:szCs w:val="24"/>
        </w:rPr>
        <w:t>pracow</w:t>
      </w:r>
      <w:r>
        <w:rPr>
          <w:rFonts w:ascii="Times New Roman" w:hAnsi="Times New Roman" w:cs="Times New Roman"/>
          <w:sz w:val="24"/>
          <w:szCs w:val="24"/>
        </w:rPr>
        <w:t xml:space="preserve">nik obsługi hotelowej </w:t>
      </w:r>
      <w:r w:rsidR="00F41A15">
        <w:rPr>
          <w:rFonts w:ascii="Times New Roman" w:hAnsi="Times New Roman" w:cs="Times New Roman"/>
          <w:sz w:val="24"/>
          <w:szCs w:val="24"/>
        </w:rPr>
        <w:t>powstał</w:t>
      </w:r>
      <w:r w:rsidR="005D1BD0">
        <w:rPr>
          <w:rFonts w:ascii="Times New Roman" w:hAnsi="Times New Roman" w:cs="Times New Roman"/>
          <w:sz w:val="24"/>
          <w:szCs w:val="24"/>
        </w:rPr>
        <w:t xml:space="preserve"> w wyniku wyodrębnienia z dotychczasowego zawodu technik hotelarstwa – kwalifikacja wspóln</w:t>
      </w:r>
      <w:r w:rsidR="009F056A">
        <w:rPr>
          <w:rFonts w:ascii="Times New Roman" w:hAnsi="Times New Roman" w:cs="Times New Roman"/>
          <w:sz w:val="24"/>
          <w:szCs w:val="24"/>
        </w:rPr>
        <w:t xml:space="preserve">a z zawodem technik hotelarstwa, </w:t>
      </w:r>
    </w:p>
    <w:p w14:paraId="524D4216" w14:textId="3B25BA1B" w:rsidR="00CA6546" w:rsidRDefault="00CA6546" w:rsidP="00713DC3">
      <w:pPr>
        <w:pStyle w:val="Akapitzlist"/>
        <w:numPr>
          <w:ilvl w:val="0"/>
          <w:numId w:val="42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</w:t>
      </w:r>
      <w:r w:rsidRPr="00F3512C">
        <w:rPr>
          <w:rFonts w:ascii="Times New Roman" w:hAnsi="Times New Roman" w:cs="Times New Roman"/>
          <w:sz w:val="24"/>
          <w:szCs w:val="24"/>
        </w:rPr>
        <w:t xml:space="preserve"> technik budowy fortepianów i pianin </w:t>
      </w:r>
      <w:r w:rsidR="00D05EEF">
        <w:rPr>
          <w:rFonts w:ascii="Times New Roman" w:hAnsi="Times New Roman" w:cs="Times New Roman"/>
          <w:sz w:val="24"/>
          <w:szCs w:val="24"/>
        </w:rPr>
        <w:t xml:space="preserve">zostaje </w:t>
      </w:r>
      <w:r w:rsidRPr="00F3512C">
        <w:rPr>
          <w:rFonts w:ascii="Times New Roman" w:hAnsi="Times New Roman" w:cs="Times New Roman"/>
          <w:sz w:val="24"/>
          <w:szCs w:val="24"/>
        </w:rPr>
        <w:t>zastąpiony zawodem technik budowy i strojenia fortepianów i pianin,</w:t>
      </w:r>
    </w:p>
    <w:p w14:paraId="19EBF599" w14:textId="31617913" w:rsidR="00C542BE" w:rsidRPr="00F3512C" w:rsidRDefault="00C542BE" w:rsidP="00C542BE">
      <w:pPr>
        <w:pStyle w:val="Akapitzlist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</w:t>
      </w:r>
      <w:r w:rsidRPr="00F3512C">
        <w:rPr>
          <w:rFonts w:ascii="Times New Roman" w:hAnsi="Times New Roman" w:cs="Times New Roman"/>
          <w:sz w:val="24"/>
          <w:szCs w:val="24"/>
        </w:rPr>
        <w:t xml:space="preserve"> technik realizacji dźwięku </w:t>
      </w:r>
      <w:r w:rsidR="00D05EEF">
        <w:rPr>
          <w:rFonts w:ascii="Times New Roman" w:hAnsi="Times New Roman" w:cs="Times New Roman"/>
          <w:sz w:val="24"/>
          <w:szCs w:val="24"/>
        </w:rPr>
        <w:t xml:space="preserve">zostaje </w:t>
      </w:r>
      <w:r w:rsidRPr="00F3512C">
        <w:rPr>
          <w:rFonts w:ascii="Times New Roman" w:hAnsi="Times New Roman" w:cs="Times New Roman"/>
          <w:sz w:val="24"/>
          <w:szCs w:val="24"/>
        </w:rPr>
        <w:t xml:space="preserve">zastąpiony zawodem technik realizacji nagrań, </w:t>
      </w:r>
    </w:p>
    <w:p w14:paraId="6FD35836" w14:textId="036E8A86" w:rsidR="00C542BE" w:rsidRPr="00D05EEF" w:rsidRDefault="00C542BE" w:rsidP="00D05EEF">
      <w:pPr>
        <w:pStyle w:val="Akapitzlist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</w:t>
      </w:r>
      <w:r w:rsidRPr="00F3512C">
        <w:rPr>
          <w:rFonts w:ascii="Times New Roman" w:hAnsi="Times New Roman" w:cs="Times New Roman"/>
          <w:sz w:val="24"/>
          <w:szCs w:val="24"/>
        </w:rPr>
        <w:t xml:space="preserve"> technik realizacji nagrań i nagłośnień </w:t>
      </w:r>
      <w:r w:rsidR="00D05EEF">
        <w:rPr>
          <w:rFonts w:ascii="Times New Roman" w:hAnsi="Times New Roman" w:cs="Times New Roman"/>
          <w:sz w:val="24"/>
          <w:szCs w:val="24"/>
        </w:rPr>
        <w:t xml:space="preserve">zostaje </w:t>
      </w:r>
      <w:r w:rsidRPr="00F3512C">
        <w:rPr>
          <w:rFonts w:ascii="Times New Roman" w:hAnsi="Times New Roman" w:cs="Times New Roman"/>
          <w:sz w:val="24"/>
          <w:szCs w:val="24"/>
        </w:rPr>
        <w:t xml:space="preserve">zastąpiony zawodem technik realizacji nagłośnień, </w:t>
      </w:r>
    </w:p>
    <w:p w14:paraId="0F67F2DB" w14:textId="77777777" w:rsidR="00D05EEF" w:rsidRDefault="00CA6546" w:rsidP="00CA6546">
      <w:pPr>
        <w:pStyle w:val="Akapitzlist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mechanik automatyki przemysłowej i urządzeń precyzyjnych </w:t>
      </w:r>
      <w:r w:rsidR="00D05EEF">
        <w:rPr>
          <w:rFonts w:ascii="Times New Roman" w:hAnsi="Times New Roman" w:cs="Times New Roman"/>
          <w:sz w:val="24"/>
          <w:szCs w:val="24"/>
        </w:rPr>
        <w:t xml:space="preserve">zostaje </w:t>
      </w:r>
      <w:r>
        <w:rPr>
          <w:rFonts w:ascii="Times New Roman" w:hAnsi="Times New Roman" w:cs="Times New Roman"/>
          <w:sz w:val="24"/>
          <w:szCs w:val="24"/>
        </w:rPr>
        <w:t>zastąpiony zawodem automatyk</w:t>
      </w:r>
      <w:r w:rsidR="00D05E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30FAC2" w14:textId="286BD3CA" w:rsidR="00CA6546" w:rsidRPr="00D05EEF" w:rsidRDefault="00D05EEF" w:rsidP="00D05EEF">
      <w:pPr>
        <w:pStyle w:val="Akapitzlist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technik organizacji reklamy zostaje zastąpiony zawodem technik reklamy.</w:t>
      </w:r>
    </w:p>
    <w:p w14:paraId="3B330854" w14:textId="7E1E1BA2" w:rsidR="00CA6546" w:rsidRDefault="00CA6546" w:rsidP="00CA6546">
      <w:pPr>
        <w:spacing w:after="160"/>
        <w:jc w:val="both"/>
      </w:pPr>
      <w:r>
        <w:t xml:space="preserve">Projektowane rozporządzenie określa również zawody, które otrzymały nowe nazwy i w konsekwencji </w:t>
      </w:r>
      <w:r w:rsidR="00C542BE">
        <w:t xml:space="preserve">nowe </w:t>
      </w:r>
      <w:r>
        <w:t>symbole cyfrowe</w:t>
      </w:r>
      <w:r w:rsidR="008A22C6">
        <w:t>, jednakże ich kształcenie nie uległo zasadniczym zmianom</w:t>
      </w:r>
      <w:r>
        <w:t>:</w:t>
      </w:r>
    </w:p>
    <w:p w14:paraId="1ECFD05D" w14:textId="2909989A" w:rsidR="00C563DD" w:rsidRPr="00CA6546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</w:t>
      </w:r>
      <w:r w:rsidRPr="00F3512C">
        <w:rPr>
          <w:rFonts w:ascii="Times New Roman" w:hAnsi="Times New Roman" w:cs="Times New Roman"/>
          <w:sz w:val="24"/>
          <w:szCs w:val="24"/>
        </w:rPr>
        <w:t xml:space="preserve"> </w:t>
      </w:r>
      <w:r w:rsidR="0046623F" w:rsidRPr="00F3512C">
        <w:rPr>
          <w:rFonts w:ascii="Times New Roman" w:hAnsi="Times New Roman" w:cs="Times New Roman"/>
          <w:sz w:val="24"/>
          <w:szCs w:val="24"/>
        </w:rPr>
        <w:t>asystent kierownika produkcji filmowej/telewizyjnej zostaje zastąpiony zawodem asystent kierownika produkcji filmowej i telewizyjnej</w:t>
      </w:r>
      <w:r w:rsidR="00CA65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2EC0D1" w14:textId="23A0C333" w:rsidR="001A01D0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1A01D0">
        <w:rPr>
          <w:rFonts w:ascii="Times New Roman" w:hAnsi="Times New Roman" w:cs="Times New Roman"/>
          <w:sz w:val="24"/>
          <w:szCs w:val="24"/>
        </w:rPr>
        <w:t xml:space="preserve">asystent fryzjera zostaje zastąpiony zawodem pracownik pomocniczy fryzjera, </w:t>
      </w:r>
    </w:p>
    <w:p w14:paraId="7DA7FFFE" w14:textId="1DDEDD75" w:rsidR="001A01D0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1A01D0">
        <w:rPr>
          <w:rFonts w:ascii="Times New Roman" w:hAnsi="Times New Roman" w:cs="Times New Roman"/>
          <w:sz w:val="24"/>
          <w:szCs w:val="24"/>
        </w:rPr>
        <w:t xml:space="preserve">technik usług fryzjerskich zostaje zastąpiony zawodem technik fryzjer, </w:t>
      </w:r>
    </w:p>
    <w:p w14:paraId="186143C1" w14:textId="5627D3E9" w:rsidR="001A01D0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BF0BCC">
        <w:rPr>
          <w:rFonts w:ascii="Times New Roman" w:hAnsi="Times New Roman" w:cs="Times New Roman"/>
          <w:sz w:val="24"/>
          <w:szCs w:val="24"/>
        </w:rPr>
        <w:t xml:space="preserve">technik usług kosmetycznych zostaje zastąpiony zawodem technik kosmetyki, </w:t>
      </w:r>
    </w:p>
    <w:p w14:paraId="6E97AD57" w14:textId="0B94A61C" w:rsidR="005D1BD0" w:rsidRPr="007866A9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</w:t>
      </w:r>
      <w:r w:rsidRPr="00544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BD0" w:rsidRPr="00544518">
        <w:rPr>
          <w:rFonts w:ascii="Times New Roman" w:hAnsi="Times New Roman" w:cs="Times New Roman"/>
          <w:color w:val="000000"/>
          <w:sz w:val="24"/>
          <w:szCs w:val="24"/>
        </w:rPr>
        <w:t>keln</w:t>
      </w:r>
      <w:r w:rsidR="005D1BD0">
        <w:rPr>
          <w:rFonts w:ascii="Times New Roman" w:hAnsi="Times New Roman" w:cs="Times New Roman"/>
          <w:color w:val="000000"/>
          <w:sz w:val="24"/>
          <w:szCs w:val="24"/>
        </w:rPr>
        <w:t xml:space="preserve">er zostanie zastąpiony </w:t>
      </w:r>
      <w:r w:rsidR="005D1BD0" w:rsidRPr="00045F37">
        <w:rPr>
          <w:rFonts w:ascii="Times New Roman" w:hAnsi="Times New Roman" w:cs="Times New Roman"/>
          <w:color w:val="000000"/>
          <w:sz w:val="24"/>
          <w:szCs w:val="24"/>
        </w:rPr>
        <w:t>zawodem technik usług kelnerskich</w:t>
      </w:r>
      <w:r w:rsidR="005D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88E3165" w14:textId="2454446A" w:rsidR="00BF0BCC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7D5635">
        <w:rPr>
          <w:rFonts w:ascii="Times New Roman" w:hAnsi="Times New Roman" w:cs="Times New Roman"/>
          <w:sz w:val="24"/>
          <w:szCs w:val="24"/>
        </w:rPr>
        <w:t xml:space="preserve">technik obsługi turystycznej zostaje zastąpiony zawodem technik organizacji turystyki, </w:t>
      </w:r>
    </w:p>
    <w:p w14:paraId="78DACB47" w14:textId="3048BE15" w:rsidR="007D5635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FA5027">
        <w:rPr>
          <w:rFonts w:ascii="Times New Roman" w:hAnsi="Times New Roman" w:cs="Times New Roman"/>
          <w:sz w:val="24"/>
          <w:szCs w:val="24"/>
        </w:rPr>
        <w:t xml:space="preserve">technik turystyki wiejskiej zostaje zastąpiony zawodem technik organizacji turystyki na obszarach wiejskich, </w:t>
      </w:r>
    </w:p>
    <w:p w14:paraId="6AE25F2B" w14:textId="2F623BCF" w:rsidR="00F41ACA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F41ACA">
        <w:rPr>
          <w:rFonts w:ascii="Times New Roman" w:hAnsi="Times New Roman" w:cs="Times New Roman"/>
          <w:sz w:val="24"/>
          <w:szCs w:val="24"/>
        </w:rPr>
        <w:t xml:space="preserve">operator maszyn i urządzeń hutniczych zostaje zastąpiony zawodem operator maszyn i urządzeń metalurgicznych, </w:t>
      </w:r>
    </w:p>
    <w:p w14:paraId="60634845" w14:textId="3B7CEAAB" w:rsidR="00F41ACA" w:rsidRPr="00890BAE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F41ACA">
        <w:rPr>
          <w:rFonts w:ascii="Times New Roman" w:hAnsi="Times New Roman" w:cs="Times New Roman"/>
          <w:sz w:val="24"/>
          <w:szCs w:val="24"/>
        </w:rPr>
        <w:t xml:space="preserve">technik hutnik zostaje zastąpiony zawodem technik przemysłu metalurgicznego, </w:t>
      </w:r>
    </w:p>
    <w:p w14:paraId="2B199B70" w14:textId="30B56C86" w:rsidR="00A76518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7042A7">
        <w:rPr>
          <w:rFonts w:ascii="Times New Roman" w:hAnsi="Times New Roman" w:cs="Times New Roman"/>
          <w:sz w:val="24"/>
          <w:szCs w:val="24"/>
        </w:rPr>
        <w:t xml:space="preserve">lakiernik zostaje zastąpiony zawodem lakiernik samochodowy, </w:t>
      </w:r>
    </w:p>
    <w:p w14:paraId="3497E17E" w14:textId="41C04017" w:rsidR="00C542BE" w:rsidRDefault="00C542BE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drukarz zostaje zastąpiony zawodem drukarz</w:t>
      </w:r>
      <w:r w:rsidRPr="00C54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offsetowy, </w:t>
      </w:r>
    </w:p>
    <w:p w14:paraId="0E5EBE10" w14:textId="1CB5C0B3" w:rsidR="00890BAE" w:rsidRPr="00890BAE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7F2C87">
        <w:rPr>
          <w:rFonts w:ascii="Times New Roman" w:hAnsi="Times New Roman" w:cs="Times New Roman"/>
          <w:sz w:val="24"/>
          <w:szCs w:val="24"/>
        </w:rPr>
        <w:t xml:space="preserve">introligator zostaje zastąpiony zawodem operator procesów introligatorskich, </w:t>
      </w:r>
    </w:p>
    <w:p w14:paraId="0D7A57B7" w14:textId="26DE9B33" w:rsidR="00906DFF" w:rsidRPr="00890BAE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zawód</w:t>
      </w:r>
      <w:r w:rsidRPr="00890BAE">
        <w:rPr>
          <w:rFonts w:ascii="Times New Roman" w:hAnsi="Times New Roman" w:cs="Times New Roman"/>
          <w:sz w:val="24"/>
          <w:szCs w:val="24"/>
        </w:rPr>
        <w:t xml:space="preserve"> </w:t>
      </w:r>
      <w:r w:rsidR="00592C8D" w:rsidRPr="00890BAE">
        <w:rPr>
          <w:rFonts w:ascii="Times New Roman" w:hAnsi="Times New Roman" w:cs="Times New Roman"/>
          <w:sz w:val="24"/>
          <w:szCs w:val="24"/>
        </w:rPr>
        <w:t xml:space="preserve">wędliniarz zostaje zastąpiony zawodem przetwórca mięsa, </w:t>
      </w:r>
    </w:p>
    <w:p w14:paraId="42BA094E" w14:textId="7C94768B" w:rsidR="0046623F" w:rsidRDefault="00AA62CB" w:rsidP="00CA6546">
      <w:pPr>
        <w:pStyle w:val="Akapitzlist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</w:t>
      </w:r>
      <w:r w:rsidRPr="00A55123">
        <w:rPr>
          <w:rFonts w:ascii="Times New Roman" w:hAnsi="Times New Roman" w:cs="Times New Roman"/>
          <w:sz w:val="24"/>
          <w:szCs w:val="24"/>
        </w:rPr>
        <w:t xml:space="preserve"> </w:t>
      </w:r>
      <w:r w:rsidR="00A55123" w:rsidRPr="00A55123">
        <w:rPr>
          <w:rFonts w:ascii="Times New Roman" w:hAnsi="Times New Roman" w:cs="Times New Roman"/>
          <w:sz w:val="24"/>
          <w:szCs w:val="24"/>
        </w:rPr>
        <w:t xml:space="preserve">technik </w:t>
      </w:r>
      <w:r w:rsidR="00A55123">
        <w:rPr>
          <w:rFonts w:ascii="Times New Roman" w:hAnsi="Times New Roman" w:cs="Times New Roman"/>
          <w:sz w:val="24"/>
          <w:szCs w:val="24"/>
        </w:rPr>
        <w:t xml:space="preserve">dróg kolejowych i obiektów inżynieryjnych zostaje zastąpiony zawodem </w:t>
      </w:r>
      <w:r w:rsidR="00F41A15">
        <w:rPr>
          <w:rFonts w:ascii="Times New Roman" w:hAnsi="Times New Roman" w:cs="Times New Roman"/>
          <w:sz w:val="24"/>
          <w:szCs w:val="24"/>
        </w:rPr>
        <w:t xml:space="preserve">technik budownictwa kolejowego, </w:t>
      </w:r>
    </w:p>
    <w:p w14:paraId="713F505B" w14:textId="45903521" w:rsidR="00DE6D30" w:rsidRDefault="00AA62CB" w:rsidP="00942BAA">
      <w:pPr>
        <w:pStyle w:val="Akapitzlist"/>
        <w:numPr>
          <w:ilvl w:val="0"/>
          <w:numId w:val="50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zawód </w:t>
      </w:r>
      <w:r w:rsidR="00F41A15">
        <w:rPr>
          <w:rFonts w:ascii="Times New Roman" w:hAnsi="Times New Roman" w:cs="Times New Roman"/>
          <w:sz w:val="24"/>
          <w:szCs w:val="24"/>
        </w:rPr>
        <w:t xml:space="preserve">szkutnik zostaje zastąpiony zawodem monter jachtów i łodzi. </w:t>
      </w:r>
    </w:p>
    <w:p w14:paraId="71314EB1" w14:textId="6EE12416" w:rsidR="00942BAA" w:rsidRDefault="00942BAA" w:rsidP="00942BAA">
      <w:pPr>
        <w:jc w:val="both"/>
      </w:pPr>
      <w:r>
        <w:t>Proponowane zmiany nazw zawodów są konsekwencją pogłębionej analizy uwag zgłoszonych przez pracodawców, ekspertów i inn</w:t>
      </w:r>
      <w:r w:rsidR="004234F0">
        <w:t>e</w:t>
      </w:r>
      <w:r>
        <w:t xml:space="preserve"> </w:t>
      </w:r>
      <w:r w:rsidR="004234F0">
        <w:t xml:space="preserve">podmioty </w:t>
      </w:r>
      <w:r w:rsidR="00D05EEF">
        <w:t>właściw</w:t>
      </w:r>
      <w:r w:rsidR="004234F0">
        <w:t>e</w:t>
      </w:r>
      <w:r w:rsidR="00D05EEF">
        <w:t xml:space="preserve"> dla</w:t>
      </w:r>
      <w:r>
        <w:t xml:space="preserve"> zawod</w:t>
      </w:r>
      <w:r w:rsidR="00D05EEF">
        <w:t>u</w:t>
      </w:r>
      <w:r>
        <w:t xml:space="preserve"> lub bran</w:t>
      </w:r>
      <w:r w:rsidR="00D05EEF">
        <w:t>ży</w:t>
      </w:r>
      <w:r>
        <w:t xml:space="preserve">. </w:t>
      </w:r>
      <w:r w:rsidR="00760658">
        <w:t>Z</w:t>
      </w:r>
      <w:r w:rsidR="004234F0">
        <w:t> </w:t>
      </w:r>
      <w:r w:rsidR="00760658">
        <w:t xml:space="preserve">punktu widzenia rynku pracy zmiana nazewnictwa zawodów powinna przyczynić się do lepszej rozpoznawalności danego zawodu oraz podniesienia jego atrakcyjności. </w:t>
      </w:r>
    </w:p>
    <w:p w14:paraId="6099B17E" w14:textId="77777777" w:rsidR="00942BAA" w:rsidRPr="00942BAA" w:rsidRDefault="00942BAA" w:rsidP="00942BAA">
      <w:pPr>
        <w:jc w:val="both"/>
      </w:pPr>
    </w:p>
    <w:p w14:paraId="564DC63A" w14:textId="4D6404DA" w:rsidR="00DE6D30" w:rsidRDefault="00DE6D30" w:rsidP="004234F0">
      <w:pPr>
        <w:jc w:val="both"/>
      </w:pPr>
      <w:r>
        <w:t xml:space="preserve">Ponadto, </w:t>
      </w:r>
      <w:r w:rsidR="00C270BB">
        <w:t>w wyniku modyfikacji zawod</w:t>
      </w:r>
      <w:r w:rsidR="00663601">
        <w:t>ów</w:t>
      </w:r>
      <w:r>
        <w:t xml:space="preserve"> technik górnictwa podziemnego</w:t>
      </w:r>
      <w:r w:rsidR="00663601">
        <w:t xml:space="preserve"> oraz górnik eksploatacji podziemnej</w:t>
      </w:r>
      <w:r w:rsidR="00F50AB3">
        <w:t xml:space="preserve">, </w:t>
      </w:r>
      <w:r>
        <w:t>zostały wyodrębnione dwa zawody</w:t>
      </w:r>
      <w:r w:rsidRPr="00DE6D30">
        <w:t xml:space="preserve"> </w:t>
      </w:r>
      <w:r>
        <w:t xml:space="preserve">uwzględniające specyfikę wydobywania rud: </w:t>
      </w:r>
    </w:p>
    <w:p w14:paraId="00BA90BE" w14:textId="48014EAB" w:rsidR="00DE6D30" w:rsidRPr="00C270BB" w:rsidRDefault="00DE6D30" w:rsidP="004234F0">
      <w:pPr>
        <w:pStyle w:val="Akapitzlist"/>
        <w:numPr>
          <w:ilvl w:val="0"/>
          <w:numId w:val="48"/>
        </w:numPr>
        <w:ind w:hanging="284"/>
        <w:jc w:val="both"/>
        <w:rPr>
          <w:rFonts w:ascii="Times New Roman" w:hAnsi="Times New Roman" w:cs="Times New Roman"/>
          <w:sz w:val="24"/>
        </w:rPr>
      </w:pPr>
      <w:r w:rsidRPr="00C270BB">
        <w:rPr>
          <w:rFonts w:ascii="Times New Roman" w:hAnsi="Times New Roman" w:cs="Times New Roman"/>
          <w:sz w:val="24"/>
        </w:rPr>
        <w:t xml:space="preserve">górnik podziemnej eksploatacji rud – </w:t>
      </w:r>
      <w:r w:rsidR="00C270BB" w:rsidRPr="00C270BB">
        <w:rPr>
          <w:rFonts w:ascii="Times New Roman" w:hAnsi="Times New Roman" w:cs="Times New Roman"/>
          <w:sz w:val="24"/>
        </w:rPr>
        <w:t>z kwalifikacją wspólną dla zawodu technik górnictwa podziemnego rud</w:t>
      </w:r>
      <w:r w:rsidRPr="00C270BB">
        <w:rPr>
          <w:rFonts w:ascii="Times New Roman" w:hAnsi="Times New Roman" w:cs="Times New Roman"/>
          <w:sz w:val="24"/>
        </w:rPr>
        <w:t xml:space="preserve">, </w:t>
      </w:r>
    </w:p>
    <w:p w14:paraId="0C99AF42" w14:textId="7180E707" w:rsidR="00DE6D30" w:rsidRPr="00C270BB" w:rsidRDefault="00DE6D30" w:rsidP="004234F0">
      <w:pPr>
        <w:pStyle w:val="Akapitzlist"/>
        <w:numPr>
          <w:ilvl w:val="0"/>
          <w:numId w:val="48"/>
        </w:numPr>
        <w:ind w:hanging="284"/>
        <w:jc w:val="both"/>
        <w:rPr>
          <w:rFonts w:ascii="Times New Roman" w:hAnsi="Times New Roman" w:cs="Times New Roman"/>
          <w:sz w:val="24"/>
        </w:rPr>
      </w:pPr>
      <w:r w:rsidRPr="00C270BB">
        <w:rPr>
          <w:rFonts w:ascii="Times New Roman" w:hAnsi="Times New Roman" w:cs="Times New Roman"/>
          <w:sz w:val="24"/>
        </w:rPr>
        <w:t xml:space="preserve">technik górnictwa podziemnego rud. </w:t>
      </w:r>
    </w:p>
    <w:p w14:paraId="7795B112" w14:textId="0BDE6406" w:rsidR="0046623F" w:rsidRPr="00F3512C" w:rsidRDefault="0046623F" w:rsidP="00713DC3">
      <w:pPr>
        <w:spacing w:line="276" w:lineRule="auto"/>
        <w:jc w:val="both"/>
      </w:pPr>
      <w:r w:rsidRPr="00F3512C">
        <w:t>Projekt</w:t>
      </w:r>
      <w:r w:rsidR="00C025C5">
        <w:t>owane</w:t>
      </w:r>
      <w:r w:rsidRPr="00F3512C">
        <w:t xml:space="preserve"> rozporządzeni</w:t>
      </w:r>
      <w:r w:rsidR="00F50AB3">
        <w:t>e</w:t>
      </w:r>
      <w:r w:rsidRPr="00F3512C">
        <w:t xml:space="preserve"> wprowadza </w:t>
      </w:r>
      <w:r w:rsidRPr="00C57EE0">
        <w:t xml:space="preserve">zmiany w zakresie </w:t>
      </w:r>
      <w:r w:rsidR="007F2B5D" w:rsidRPr="00C57EE0">
        <w:t xml:space="preserve">liczby lub </w:t>
      </w:r>
      <w:r w:rsidRPr="00C57EE0">
        <w:t>nazw kwalifikacji</w:t>
      </w:r>
      <w:r w:rsidRPr="00F3512C">
        <w:t xml:space="preserve"> wyodrębnionych w następujących zawodach:</w:t>
      </w:r>
    </w:p>
    <w:p w14:paraId="7C7C8EAD" w14:textId="77777777" w:rsidR="00D43034" w:rsidRDefault="00D43034" w:rsidP="00713DC3">
      <w:pPr>
        <w:pStyle w:val="Akapitzlist"/>
        <w:numPr>
          <w:ilvl w:val="0"/>
          <w:numId w:val="34"/>
        </w:numPr>
        <w:spacing w:before="120" w:after="120"/>
        <w:ind w:left="42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fotografii multimediów, </w:t>
      </w:r>
    </w:p>
    <w:p w14:paraId="2E0645F8" w14:textId="14D6854C" w:rsidR="00F3512C" w:rsidRDefault="00F3512C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2C">
        <w:rPr>
          <w:rFonts w:ascii="Times New Roman" w:hAnsi="Times New Roman" w:cs="Times New Roman"/>
          <w:color w:val="000000"/>
          <w:sz w:val="24"/>
          <w:szCs w:val="24"/>
        </w:rPr>
        <w:t xml:space="preserve">monter izolacji przemysłowych, </w:t>
      </w:r>
    </w:p>
    <w:p w14:paraId="0F6CDDD8" w14:textId="5E875566" w:rsidR="005A7B5E" w:rsidRPr="00F3512C" w:rsidRDefault="005A7B5E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budownictwa, </w:t>
      </w:r>
    </w:p>
    <w:p w14:paraId="2432AE76" w14:textId="4A80F00D" w:rsidR="00F3512C" w:rsidRDefault="005D2FC8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robót wykończeniowych w budownictwie, </w:t>
      </w:r>
    </w:p>
    <w:p w14:paraId="0F53CCDA" w14:textId="77777777" w:rsidR="005A7B5E" w:rsidRDefault="005A7B5E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chłodnictwa i klimatyzacji, </w:t>
      </w:r>
    </w:p>
    <w:p w14:paraId="08E41129" w14:textId="6DE10EEC" w:rsidR="005A7B5E" w:rsidRPr="005A7B5E" w:rsidRDefault="005A7B5E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gazownictwa, </w:t>
      </w:r>
    </w:p>
    <w:p w14:paraId="0D048031" w14:textId="746C0716" w:rsidR="00FA79EF" w:rsidRDefault="00FA79E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operator urządzeń przemysłu ceramicznego, </w:t>
      </w:r>
    </w:p>
    <w:p w14:paraId="00B6807E" w14:textId="30823542" w:rsidR="00FA79EF" w:rsidRDefault="00FA79E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operator urządzeń przemysłu szklarskiego, </w:t>
      </w:r>
    </w:p>
    <w:p w14:paraId="51046421" w14:textId="13555B0F" w:rsidR="00FA79EF" w:rsidRDefault="00FA79E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ceramik, </w:t>
      </w:r>
    </w:p>
    <w:p w14:paraId="0E41F4B4" w14:textId="418F324F" w:rsidR="00FA79EF" w:rsidRDefault="00FA79E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technologii szkła, </w:t>
      </w:r>
    </w:p>
    <w:p w14:paraId="4C9314BB" w14:textId="21382F29" w:rsidR="00FA79EF" w:rsidRDefault="00FA79E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operator urządzeń przemysłu chemicznego, </w:t>
      </w:r>
    </w:p>
    <w:p w14:paraId="2F3862EF" w14:textId="4A2A7085" w:rsidR="00FA79EF" w:rsidRDefault="00FA79E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technologii chemicznej, </w:t>
      </w:r>
    </w:p>
    <w:p w14:paraId="6E066B78" w14:textId="57CC3B83" w:rsidR="005A7B5E" w:rsidRPr="005A7B5E" w:rsidRDefault="005A7B5E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ochrony środowiska, </w:t>
      </w:r>
    </w:p>
    <w:p w14:paraId="1BC75C3E" w14:textId="201D5D14" w:rsidR="00FA79EF" w:rsidRDefault="00DA4C7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pracownik pomocniczy stolarza, </w:t>
      </w:r>
    </w:p>
    <w:p w14:paraId="37179E36" w14:textId="0E5B9E8A" w:rsidR="00DA4C77" w:rsidRDefault="00DA4C7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stolarz, </w:t>
      </w:r>
    </w:p>
    <w:p w14:paraId="21888B7A" w14:textId="0CC7D864" w:rsidR="00DA4C77" w:rsidRDefault="00DA4C7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technologii drewna, </w:t>
      </w:r>
    </w:p>
    <w:p w14:paraId="68151B5E" w14:textId="4DAB8374" w:rsidR="00DA4C77" w:rsidRDefault="00DA4C7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ekonomista, </w:t>
      </w:r>
    </w:p>
    <w:p w14:paraId="69C535BD" w14:textId="4A5C3856" w:rsidR="00DA4C77" w:rsidRDefault="00DA4C7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rachunkowości, </w:t>
      </w:r>
    </w:p>
    <w:p w14:paraId="5113E2EF" w14:textId="34B3E02D" w:rsidR="005A7B5E" w:rsidRPr="005A7B5E" w:rsidRDefault="00FE4D9E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usług pocztowych i finansowych, </w:t>
      </w:r>
    </w:p>
    <w:p w14:paraId="47AEE2C3" w14:textId="76241D50" w:rsidR="000C4DBA" w:rsidRDefault="001A7905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energetyk, </w:t>
      </w:r>
    </w:p>
    <w:p w14:paraId="7BAB4FDF" w14:textId="353DCA51" w:rsidR="001A7905" w:rsidRDefault="001A7905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urządzeń dźwigowych, </w:t>
      </w:r>
    </w:p>
    <w:p w14:paraId="62857747" w14:textId="4861BC44" w:rsidR="001A7905" w:rsidRDefault="001A7905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urządzeń i systemów energetyki odnawialnej, </w:t>
      </w:r>
    </w:p>
    <w:p w14:paraId="73ABDFAF" w14:textId="63D85606" w:rsidR="005A7B5E" w:rsidRPr="001C16AA" w:rsidRDefault="005A7B5E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automatyk, </w:t>
      </w:r>
    </w:p>
    <w:p w14:paraId="1E875201" w14:textId="7E6ACB57" w:rsidR="001A7905" w:rsidRDefault="001A01D0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fryzjer, </w:t>
      </w:r>
    </w:p>
    <w:p w14:paraId="7D68FEC4" w14:textId="3E48D2B5" w:rsidR="001C16AA" w:rsidRDefault="001C16A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górnik eksploatacji podziemnej, </w:t>
      </w:r>
    </w:p>
    <w:p w14:paraId="40029632" w14:textId="0AC83BBB" w:rsidR="001C16AA" w:rsidRDefault="001C16A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górnictwa podziemnego, </w:t>
      </w:r>
    </w:p>
    <w:p w14:paraId="7CE06846" w14:textId="77777777" w:rsidR="001C16AA" w:rsidRDefault="001C16A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przeróbki kopalin stałych, </w:t>
      </w:r>
    </w:p>
    <w:p w14:paraId="527F68B2" w14:textId="41C4B7B2" w:rsidR="001C16AA" w:rsidRDefault="001C16A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technik handlowiec, </w:t>
      </w:r>
    </w:p>
    <w:p w14:paraId="32C8119D" w14:textId="055313BA" w:rsidR="001C16AA" w:rsidRPr="001C16AA" w:rsidRDefault="001C16A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kucharz, </w:t>
      </w:r>
    </w:p>
    <w:p w14:paraId="328CA622" w14:textId="380A9BF7" w:rsidR="00B80DAF" w:rsidRDefault="003F66D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hotelarstwa, </w:t>
      </w:r>
    </w:p>
    <w:p w14:paraId="5F286870" w14:textId="72275E2F" w:rsidR="001C16AA" w:rsidRDefault="001C16A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operator maszyn leśnych, </w:t>
      </w:r>
    </w:p>
    <w:p w14:paraId="39C1370C" w14:textId="77777777" w:rsidR="001C16AA" w:rsidRDefault="001C16A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leśnik, </w:t>
      </w:r>
    </w:p>
    <w:p w14:paraId="7F0807FD" w14:textId="292FE3BF" w:rsidR="001C16AA" w:rsidRDefault="001C16A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blacharz, </w:t>
      </w:r>
    </w:p>
    <w:p w14:paraId="0E29AF47" w14:textId="77777777" w:rsidR="00E20A0C" w:rsidRDefault="00E20A0C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pracownik pomocniczy mechanika, </w:t>
      </w:r>
    </w:p>
    <w:p w14:paraId="6012C31B" w14:textId="4A6B78AE" w:rsidR="00E20A0C" w:rsidRPr="00E20A0C" w:rsidRDefault="00E20A0C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pracownik pomocniczy ślusarza, </w:t>
      </w:r>
    </w:p>
    <w:p w14:paraId="550F26EB" w14:textId="0C5D2E89" w:rsidR="007B6D92" w:rsidRDefault="007B6D92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operator maszyn i urządzeń odlewniczych, </w:t>
      </w:r>
    </w:p>
    <w:p w14:paraId="6DCEFEE1" w14:textId="4ADF2EBC" w:rsidR="007B6D92" w:rsidRDefault="007B6D92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odlewnik, </w:t>
      </w:r>
    </w:p>
    <w:p w14:paraId="2A653D13" w14:textId="5ACE835A" w:rsidR="0073075B" w:rsidRDefault="00FA54A4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blacharz samochodowy, </w:t>
      </w:r>
    </w:p>
    <w:p w14:paraId="4D268BD0" w14:textId="31979209" w:rsidR="00FA54A4" w:rsidRDefault="007042A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elektromechanik pojazdów samochodowych, </w:t>
      </w:r>
    </w:p>
    <w:p w14:paraId="4084615A" w14:textId="3821107F" w:rsidR="007042A7" w:rsidRDefault="009501C3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mechanik motocyklowy, </w:t>
      </w:r>
    </w:p>
    <w:p w14:paraId="495E0CE2" w14:textId="1C20936D" w:rsidR="009501C3" w:rsidRDefault="009501C3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mechanik pojazdów samochodowych, </w:t>
      </w:r>
    </w:p>
    <w:p w14:paraId="6782B32C" w14:textId="585F8C21" w:rsidR="009501C3" w:rsidRDefault="009501C3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pojazdów samochodowych, </w:t>
      </w:r>
    </w:p>
    <w:p w14:paraId="245E7FF4" w14:textId="61A75E82" w:rsidR="009501C3" w:rsidRDefault="00DE0589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higienistka stomatologiczna, </w:t>
      </w:r>
    </w:p>
    <w:p w14:paraId="4792B144" w14:textId="25235FD8" w:rsidR="00DE0589" w:rsidRDefault="00DE0589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opiekun medyczny, </w:t>
      </w:r>
    </w:p>
    <w:p w14:paraId="6CE19523" w14:textId="6DAC3926" w:rsidR="00DE0589" w:rsidRDefault="00B86B7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protetyk słuchu, </w:t>
      </w:r>
    </w:p>
    <w:p w14:paraId="6B7D476B" w14:textId="3F1F46AE" w:rsidR="00D43034" w:rsidRPr="00D43034" w:rsidRDefault="007F2C8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sterylizacji medycznej, </w:t>
      </w:r>
    </w:p>
    <w:p w14:paraId="2AA80CFF" w14:textId="10E50B50" w:rsidR="001E3B8F" w:rsidRDefault="0008618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procesów drukowania, </w:t>
      </w:r>
    </w:p>
    <w:p w14:paraId="0222ECDA" w14:textId="3258C557" w:rsidR="0008618F" w:rsidRDefault="0008618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procesów introligatorskich, </w:t>
      </w:r>
    </w:p>
    <w:p w14:paraId="2DE749D1" w14:textId="26021FFA" w:rsidR="00D43034" w:rsidRPr="00600799" w:rsidRDefault="009D180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asystent osoby niepełnosprawnej, </w:t>
      </w:r>
    </w:p>
    <w:p w14:paraId="13C7E5E6" w14:textId="0077E802" w:rsidR="009D1807" w:rsidRDefault="009D180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kaletnik, </w:t>
      </w:r>
    </w:p>
    <w:p w14:paraId="73BBA362" w14:textId="577A58BD" w:rsidR="009D1807" w:rsidRDefault="009D180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kuśnierz, </w:t>
      </w:r>
    </w:p>
    <w:p w14:paraId="3A917C6F" w14:textId="7A5F7427" w:rsidR="00600799" w:rsidRDefault="00600799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operator maszyn w przemyśle włókienniczym, </w:t>
      </w:r>
    </w:p>
    <w:p w14:paraId="130C3C84" w14:textId="3FE7A12C" w:rsidR="009D1807" w:rsidRDefault="009D180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pracownik pomocniczy krawca, </w:t>
      </w:r>
    </w:p>
    <w:p w14:paraId="0BAB2643" w14:textId="1F2D83D0" w:rsidR="009D1807" w:rsidRDefault="009D180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garbarz, </w:t>
      </w:r>
    </w:p>
    <w:p w14:paraId="341EDDBE" w14:textId="444C5DD4" w:rsidR="009D1807" w:rsidRDefault="009D180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technologii wyrobów skórzanych, </w:t>
      </w:r>
    </w:p>
    <w:p w14:paraId="3AF80776" w14:textId="5843071E" w:rsidR="00600799" w:rsidRDefault="00600799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włókiennik, </w:t>
      </w:r>
    </w:p>
    <w:p w14:paraId="1E74EE28" w14:textId="06E1295C" w:rsidR="00600799" w:rsidRDefault="00600799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pszczelarz, </w:t>
      </w:r>
    </w:p>
    <w:p w14:paraId="309F5538" w14:textId="50206495" w:rsidR="009D1807" w:rsidRDefault="009D1807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weterynarii, </w:t>
      </w:r>
    </w:p>
    <w:p w14:paraId="529242FA" w14:textId="51FB2F8D" w:rsidR="009D1807" w:rsidRDefault="00906DF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rybak śródlądowy, </w:t>
      </w:r>
    </w:p>
    <w:p w14:paraId="3869E822" w14:textId="628BADDF" w:rsidR="00906DFF" w:rsidRDefault="00906DFF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rybactwa śródlądowego, </w:t>
      </w:r>
    </w:p>
    <w:p w14:paraId="791E477F" w14:textId="728CB84B" w:rsidR="00150F10" w:rsidRPr="00150F10" w:rsidRDefault="00592C8D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eksploatacji portów i terminali, </w:t>
      </w:r>
    </w:p>
    <w:p w14:paraId="1BB6A3E7" w14:textId="420DA384" w:rsidR="00592C8D" w:rsidRDefault="00121F1E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monter sieci i urządzeń telekomunikacyjnych, </w:t>
      </w:r>
    </w:p>
    <w:p w14:paraId="6D571D58" w14:textId="5AACA1C2" w:rsidR="00121F1E" w:rsidRDefault="00121F1E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informatyk, </w:t>
      </w:r>
    </w:p>
    <w:p w14:paraId="1B8706C4" w14:textId="261B47E0" w:rsidR="00150F10" w:rsidRDefault="00150F10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teleinformatyk, </w:t>
      </w:r>
    </w:p>
    <w:p w14:paraId="79F26627" w14:textId="733FF3A4" w:rsidR="00E47078" w:rsidRPr="00E47078" w:rsidRDefault="00B66E7B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telekomunikacji, </w:t>
      </w:r>
    </w:p>
    <w:p w14:paraId="459F34CF" w14:textId="526390CD" w:rsidR="00A55123" w:rsidRDefault="00644E41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awionik, </w:t>
      </w:r>
    </w:p>
    <w:p w14:paraId="1E1F4A2D" w14:textId="4D5A731D" w:rsidR="00644E41" w:rsidRDefault="00644E41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lotniskowych służb operacyjnych, </w:t>
      </w:r>
    </w:p>
    <w:p w14:paraId="316D68CE" w14:textId="4D2D6F7F" w:rsidR="00644E41" w:rsidRDefault="00644E41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mechanik lotniczy, </w:t>
      </w:r>
    </w:p>
    <w:p w14:paraId="39829E37" w14:textId="38C4D7C9" w:rsidR="0018707A" w:rsidRPr="00244AAF" w:rsidRDefault="0018707A" w:rsidP="00713DC3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</w:t>
      </w:r>
      <w:r w:rsidR="00244AAF">
        <w:rPr>
          <w:rFonts w:ascii="Times New Roman" w:hAnsi="Times New Roman" w:cs="Times New Roman"/>
          <w:color w:val="000000"/>
          <w:sz w:val="24"/>
          <w:szCs w:val="24"/>
        </w:rPr>
        <w:t xml:space="preserve">ik budowy jednostek pływających. </w:t>
      </w:r>
    </w:p>
    <w:p w14:paraId="192043AB" w14:textId="3716C3B6" w:rsidR="00491EE0" w:rsidRDefault="00DE0589" w:rsidP="00713DC3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W</w:t>
      </w:r>
      <w:r w:rsidR="00AA3F83">
        <w:rPr>
          <w:color w:val="000000"/>
        </w:rPr>
        <w:t xml:space="preserve"> związku z przyjęciem zasady, </w:t>
      </w:r>
      <w:r w:rsidR="006775A3">
        <w:rPr>
          <w:color w:val="000000"/>
        </w:rPr>
        <w:t xml:space="preserve">że zawody </w:t>
      </w:r>
      <w:r w:rsidR="006775A3">
        <w:t>kształcone</w:t>
      </w:r>
      <w:r w:rsidR="006775A3" w:rsidRPr="00A77AF4">
        <w:t xml:space="preserve"> w szkole policealnej </w:t>
      </w:r>
      <w:r w:rsidR="006775A3">
        <w:t>będą przypisane</w:t>
      </w:r>
      <w:r w:rsidR="006775A3" w:rsidRPr="00A77AF4">
        <w:t xml:space="preserve"> co do zasady do V poziomu Polskiej Ramy Kwalifikacji</w:t>
      </w:r>
      <w:r w:rsidR="006775A3">
        <w:t>,</w:t>
      </w:r>
      <w:r w:rsidR="001A7905">
        <w:t xml:space="preserve"> a </w:t>
      </w:r>
      <w:r w:rsidR="00491EE0">
        <w:t>zawody</w:t>
      </w:r>
      <w:r w:rsidR="001A7905">
        <w:t xml:space="preserve"> kształcone w technikum będą </w:t>
      </w:r>
      <w:r w:rsidR="001A7905" w:rsidRPr="00A77AF4">
        <w:t xml:space="preserve">co do zasady </w:t>
      </w:r>
      <w:r w:rsidR="00491EE0">
        <w:t>przypisane</w:t>
      </w:r>
      <w:r w:rsidR="00491EE0" w:rsidRPr="00A77AF4">
        <w:t xml:space="preserve"> </w:t>
      </w:r>
      <w:r w:rsidR="001A7905" w:rsidRPr="00A77AF4">
        <w:t xml:space="preserve">do </w:t>
      </w:r>
      <w:r w:rsidR="001A7905">
        <w:t>I</w:t>
      </w:r>
      <w:r w:rsidR="001A7905" w:rsidRPr="00A77AF4">
        <w:t>V poziomu Polskiej Ramy Kwalifikacji</w:t>
      </w:r>
      <w:r w:rsidR="001A7905">
        <w:t>,</w:t>
      </w:r>
      <w:r w:rsidR="006775A3">
        <w:rPr>
          <w:color w:val="000000"/>
        </w:rPr>
        <w:t xml:space="preserve"> p</w:t>
      </w:r>
      <w:r w:rsidR="00AA3F83" w:rsidRPr="00544518">
        <w:rPr>
          <w:color w:val="000000"/>
        </w:rPr>
        <w:t>rojekt</w:t>
      </w:r>
      <w:r w:rsidR="00C025C5">
        <w:rPr>
          <w:color w:val="000000"/>
        </w:rPr>
        <w:t>owane</w:t>
      </w:r>
      <w:r w:rsidR="00AA3F83" w:rsidRPr="00544518">
        <w:rPr>
          <w:color w:val="000000"/>
        </w:rPr>
        <w:t xml:space="preserve"> rozporządzeni</w:t>
      </w:r>
      <w:r w:rsidR="00C025C5">
        <w:rPr>
          <w:color w:val="000000"/>
        </w:rPr>
        <w:t>e</w:t>
      </w:r>
      <w:r w:rsidR="00AA3F83" w:rsidRPr="00544518">
        <w:rPr>
          <w:color w:val="000000"/>
        </w:rPr>
        <w:t xml:space="preserve"> wprowadza zmiany</w:t>
      </w:r>
      <w:r w:rsidR="00AA3F83">
        <w:rPr>
          <w:color w:val="000000"/>
        </w:rPr>
        <w:t xml:space="preserve"> w zakresie </w:t>
      </w:r>
      <w:r w:rsidR="00A55123">
        <w:rPr>
          <w:color w:val="000000"/>
        </w:rPr>
        <w:t>poziomu</w:t>
      </w:r>
      <w:r w:rsidR="00B63940">
        <w:rPr>
          <w:color w:val="000000"/>
        </w:rPr>
        <w:t xml:space="preserve"> </w:t>
      </w:r>
      <w:r w:rsidR="00C025C5" w:rsidRPr="00C025C5">
        <w:rPr>
          <w:color w:val="000000"/>
        </w:rPr>
        <w:t xml:space="preserve">Polskiej Ramy Kwalifikacji </w:t>
      </w:r>
      <w:r w:rsidR="00C025C5">
        <w:rPr>
          <w:color w:val="000000"/>
        </w:rPr>
        <w:t>(</w:t>
      </w:r>
      <w:r w:rsidR="00491EE0">
        <w:rPr>
          <w:color w:val="000000"/>
        </w:rPr>
        <w:t>PRK</w:t>
      </w:r>
      <w:r w:rsidR="00C025C5">
        <w:rPr>
          <w:color w:val="000000"/>
        </w:rPr>
        <w:t>)</w:t>
      </w:r>
      <w:r w:rsidR="00491EE0">
        <w:rPr>
          <w:color w:val="000000"/>
        </w:rPr>
        <w:t xml:space="preserve"> dla kwalifikacji pełnej lub </w:t>
      </w:r>
      <w:r w:rsidR="00B63940">
        <w:rPr>
          <w:color w:val="000000"/>
        </w:rPr>
        <w:t xml:space="preserve">kwalifikacji cząstkowej wyodrębnionej w zawodzie </w:t>
      </w:r>
      <w:r w:rsidR="00491EE0">
        <w:rPr>
          <w:color w:val="000000"/>
        </w:rPr>
        <w:t>oraz</w:t>
      </w:r>
      <w:r w:rsidR="00B63940">
        <w:rPr>
          <w:color w:val="000000"/>
        </w:rPr>
        <w:t xml:space="preserve"> </w:t>
      </w:r>
      <w:r w:rsidR="00AA3F83">
        <w:rPr>
          <w:color w:val="000000"/>
        </w:rPr>
        <w:t xml:space="preserve">typów szkół </w:t>
      </w:r>
      <w:r w:rsidR="006775A3">
        <w:rPr>
          <w:color w:val="000000"/>
        </w:rPr>
        <w:t>ponadpodstawowych, w których będą kształcone następujące zawody:</w:t>
      </w:r>
      <w:r w:rsidR="00F233A0">
        <w:rPr>
          <w:color w:val="000000"/>
        </w:rPr>
        <w:t xml:space="preserve"> </w:t>
      </w:r>
    </w:p>
    <w:p w14:paraId="15235B7E" w14:textId="3E8304B6" w:rsidR="006775A3" w:rsidRDefault="00945B94" w:rsidP="00713DC3">
      <w:pPr>
        <w:pStyle w:val="Akapitzlist"/>
        <w:numPr>
          <w:ilvl w:val="0"/>
          <w:numId w:val="36"/>
        </w:numPr>
        <w:spacing w:before="120"/>
        <w:ind w:left="641" w:hanging="357"/>
        <w:jc w:val="both"/>
        <w:rPr>
          <w:rFonts w:ascii="Times New Roman" w:hAnsi="Times New Roman" w:cs="Times New Roman"/>
          <w:sz w:val="24"/>
        </w:rPr>
      </w:pPr>
      <w:r w:rsidRPr="00491EE0">
        <w:rPr>
          <w:rFonts w:ascii="Times New Roman" w:hAnsi="Times New Roman" w:cs="Times New Roman"/>
          <w:sz w:val="24"/>
        </w:rPr>
        <w:t>technik geodeta</w:t>
      </w:r>
      <w:r w:rsidR="00BE5154">
        <w:rPr>
          <w:rFonts w:ascii="Times New Roman" w:hAnsi="Times New Roman" w:cs="Times New Roman"/>
          <w:sz w:val="24"/>
        </w:rPr>
        <w:t xml:space="preserve"> – kształcenie </w:t>
      </w:r>
      <w:r w:rsidR="006E5D2C">
        <w:rPr>
          <w:rFonts w:ascii="Times New Roman" w:hAnsi="Times New Roman" w:cs="Times New Roman"/>
          <w:sz w:val="24"/>
        </w:rPr>
        <w:t xml:space="preserve">wyłącznie </w:t>
      </w:r>
      <w:r w:rsidR="00BE5154">
        <w:rPr>
          <w:rFonts w:ascii="Times New Roman" w:hAnsi="Times New Roman" w:cs="Times New Roman"/>
          <w:sz w:val="24"/>
        </w:rPr>
        <w:t>w technikum</w:t>
      </w:r>
      <w:r w:rsidRPr="00491EE0">
        <w:rPr>
          <w:rFonts w:ascii="Times New Roman" w:hAnsi="Times New Roman" w:cs="Times New Roman"/>
          <w:sz w:val="24"/>
        </w:rPr>
        <w:t xml:space="preserve">, </w:t>
      </w:r>
      <w:r w:rsidR="00326472">
        <w:rPr>
          <w:rFonts w:ascii="Times New Roman" w:hAnsi="Times New Roman" w:cs="Times New Roman"/>
          <w:sz w:val="24"/>
        </w:rPr>
        <w:t xml:space="preserve">zaprzestanie kształcenia w szkole policealnej, </w:t>
      </w:r>
    </w:p>
    <w:p w14:paraId="6B1A6575" w14:textId="6559F79F" w:rsidR="00BE5154" w:rsidRPr="00491EE0" w:rsidRDefault="00BE5154" w:rsidP="00713DC3">
      <w:pPr>
        <w:pStyle w:val="Akapitzlist"/>
        <w:numPr>
          <w:ilvl w:val="0"/>
          <w:numId w:val="36"/>
        </w:numPr>
        <w:spacing w:before="120"/>
        <w:ind w:left="641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technik administracji – zmiana poziomu PRK dla kwalifikacji pełnej z IV poziomu na V poziom oraz zmiana poziomu PRK </w:t>
      </w:r>
      <w:r w:rsidR="004D0E97">
        <w:rPr>
          <w:rFonts w:ascii="Times New Roman" w:hAnsi="Times New Roman" w:cs="Times New Roman"/>
          <w:sz w:val="24"/>
        </w:rPr>
        <w:t xml:space="preserve">dla </w:t>
      </w:r>
      <w:r>
        <w:rPr>
          <w:rFonts w:ascii="Times New Roman" w:hAnsi="Times New Roman" w:cs="Times New Roman"/>
          <w:sz w:val="24"/>
        </w:rPr>
        <w:t xml:space="preserve">kwalifikacji cząstkowej wyodrębnionej w zawodzie z poziomu 4 na poziom 5, </w:t>
      </w:r>
    </w:p>
    <w:p w14:paraId="731E96F0" w14:textId="44B7A0B7" w:rsidR="00A55123" w:rsidRDefault="00A55123" w:rsidP="00713DC3">
      <w:pPr>
        <w:pStyle w:val="Akapitzlist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technik archiwista</w:t>
      </w:r>
      <w:r w:rsidR="00BE5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5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E5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154">
        <w:rPr>
          <w:rFonts w:ascii="Times New Roman" w:hAnsi="Times New Roman" w:cs="Times New Roman"/>
          <w:sz w:val="24"/>
        </w:rPr>
        <w:t xml:space="preserve">zmiana poziomu PRK dla kwalifikacji pełnej z IV poziomu na V poziom oraz zmiana poziomu PRK </w:t>
      </w:r>
      <w:r w:rsidR="004D0E97">
        <w:rPr>
          <w:rFonts w:ascii="Times New Roman" w:hAnsi="Times New Roman" w:cs="Times New Roman"/>
          <w:sz w:val="24"/>
        </w:rPr>
        <w:t xml:space="preserve">dla </w:t>
      </w:r>
      <w:r w:rsidR="00BE5154">
        <w:rPr>
          <w:rFonts w:ascii="Times New Roman" w:hAnsi="Times New Roman" w:cs="Times New Roman"/>
          <w:sz w:val="24"/>
        </w:rPr>
        <w:t>drugiej kwalifikacji cząstkowej wyodrębnionej w zawodzie z poziomu 4 na poziom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D2E6207" w14:textId="539D5C34" w:rsidR="00326472" w:rsidRPr="00444270" w:rsidRDefault="00326472" w:rsidP="00713DC3">
      <w:pPr>
        <w:pStyle w:val="Akapitzlist"/>
        <w:numPr>
          <w:ilvl w:val="0"/>
          <w:numId w:val="36"/>
        </w:numPr>
        <w:spacing w:before="120"/>
        <w:ind w:left="641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rachunkowości </w:t>
      </w:r>
      <w:r w:rsidR="00C025C5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kształcenie w technikum</w:t>
      </w:r>
      <w:r w:rsidRPr="00491EE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zaprzestanie kształcenia w szkole policealnej, </w:t>
      </w:r>
    </w:p>
    <w:p w14:paraId="059D4E12" w14:textId="56E71AEB" w:rsidR="00A55123" w:rsidRPr="00A55123" w:rsidRDefault="00A55123" w:rsidP="00713DC3">
      <w:pPr>
        <w:pStyle w:val="Akapitzlist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technik usług pocztowych i finansowych</w:t>
      </w:r>
      <w:r w:rsidR="004442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5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442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E97">
        <w:rPr>
          <w:rFonts w:ascii="Times New Roman" w:hAnsi="Times New Roman" w:cs="Times New Roman"/>
          <w:sz w:val="24"/>
        </w:rPr>
        <w:t>zmiana poziomu PRK dla kwalifikacji pełnej z IV poziomu na V poziom oraz określenie poziomu PRK dla kwalifikacji cząstkowej wyodrębnionej w zawodzie na poziomie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028D486" w14:textId="7B009604" w:rsidR="001A7905" w:rsidRDefault="00B80DAF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geolog</w:t>
      </w:r>
      <w:r w:rsidR="00CB383D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CB383D">
        <w:rPr>
          <w:rFonts w:ascii="Times New Roman" w:hAnsi="Times New Roman" w:cs="Times New Roman"/>
          <w:sz w:val="24"/>
        </w:rPr>
        <w:t xml:space="preserve"> </w:t>
      </w:r>
      <w:r w:rsidR="00C57EE0">
        <w:rPr>
          <w:rFonts w:ascii="Times New Roman" w:hAnsi="Times New Roman" w:cs="Times New Roman"/>
          <w:sz w:val="24"/>
        </w:rPr>
        <w:t>kształcenie</w:t>
      </w:r>
      <w:r w:rsidR="00CB383D">
        <w:rPr>
          <w:rFonts w:ascii="Times New Roman" w:hAnsi="Times New Roman" w:cs="Times New Roman"/>
          <w:sz w:val="24"/>
        </w:rPr>
        <w:t xml:space="preserve"> </w:t>
      </w:r>
      <w:r w:rsidR="006E5D2C">
        <w:rPr>
          <w:rFonts w:ascii="Times New Roman" w:hAnsi="Times New Roman" w:cs="Times New Roman"/>
          <w:sz w:val="24"/>
        </w:rPr>
        <w:t xml:space="preserve">wyłącznie </w:t>
      </w:r>
      <w:r w:rsidR="00CB383D">
        <w:rPr>
          <w:rFonts w:ascii="Times New Roman" w:hAnsi="Times New Roman" w:cs="Times New Roman"/>
          <w:sz w:val="24"/>
        </w:rPr>
        <w:t>w technikum</w:t>
      </w:r>
      <w:r w:rsidR="00CB383D" w:rsidRPr="00491EE0">
        <w:rPr>
          <w:rFonts w:ascii="Times New Roman" w:hAnsi="Times New Roman" w:cs="Times New Roman"/>
          <w:sz w:val="24"/>
        </w:rPr>
        <w:t xml:space="preserve">, </w:t>
      </w:r>
      <w:r w:rsidR="00CB383D">
        <w:rPr>
          <w:rFonts w:ascii="Times New Roman" w:hAnsi="Times New Roman" w:cs="Times New Roman"/>
          <w:sz w:val="24"/>
        </w:rPr>
        <w:t>zaprzestanie kształcenia w szkole policealnej</w:t>
      </w:r>
      <w:r>
        <w:rPr>
          <w:rFonts w:ascii="Times New Roman" w:hAnsi="Times New Roman" w:cs="Times New Roman"/>
          <w:sz w:val="24"/>
        </w:rPr>
        <w:t xml:space="preserve">, </w:t>
      </w:r>
    </w:p>
    <w:p w14:paraId="5F9E20DF" w14:textId="7AB8B154" w:rsidR="002959AF" w:rsidRDefault="002959AF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przeróbki kopalin stałych –w związku z wprowadzeniem nowego zawodu - operator maszyn i urządzeń przeróbczych, stanowiąc</w:t>
      </w:r>
      <w:r w:rsidR="008A22C6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podbudowę dla zawodu technik przeróbki kopalin stałych, </w:t>
      </w:r>
      <w:r w:rsidR="00920E8D">
        <w:rPr>
          <w:rFonts w:ascii="Times New Roman" w:hAnsi="Times New Roman" w:cs="Times New Roman"/>
          <w:sz w:val="24"/>
        </w:rPr>
        <w:t>nastąpiła zmiana</w:t>
      </w:r>
      <w:r w:rsidR="00663601">
        <w:rPr>
          <w:rFonts w:ascii="Times New Roman" w:hAnsi="Times New Roman" w:cs="Times New Roman"/>
          <w:sz w:val="24"/>
        </w:rPr>
        <w:t xml:space="preserve"> nazwy i </w:t>
      </w:r>
      <w:r w:rsidR="00920E8D">
        <w:rPr>
          <w:rFonts w:ascii="Times New Roman" w:hAnsi="Times New Roman" w:cs="Times New Roman"/>
          <w:sz w:val="24"/>
        </w:rPr>
        <w:t xml:space="preserve">poziomu PRK dla pierwszej kwalifikacji cząstkowej wyodrębnionej w zawodzie z poziomu 4 na poziom 3 oraz </w:t>
      </w:r>
      <w:r w:rsidR="00B760D3">
        <w:rPr>
          <w:rFonts w:ascii="Times New Roman" w:hAnsi="Times New Roman" w:cs="Times New Roman"/>
          <w:sz w:val="24"/>
        </w:rPr>
        <w:t>wprowadzono możliwość kształcenia również w branżowej szkole II stopnia</w:t>
      </w:r>
      <w:r w:rsidR="00EC4DB1">
        <w:rPr>
          <w:rFonts w:ascii="Times New Roman" w:hAnsi="Times New Roman" w:cs="Times New Roman"/>
          <w:sz w:val="24"/>
        </w:rPr>
        <w:t xml:space="preserve">, </w:t>
      </w:r>
    </w:p>
    <w:p w14:paraId="7BDD6555" w14:textId="7CEF107D" w:rsidR="00B80DAF" w:rsidRDefault="00DB47B0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wiertnik</w:t>
      </w:r>
      <w:r w:rsidR="002959AF">
        <w:rPr>
          <w:rFonts w:ascii="Times New Roman" w:hAnsi="Times New Roman" w:cs="Times New Roman"/>
          <w:sz w:val="24"/>
        </w:rPr>
        <w:t xml:space="preserve"> – zaprzestanie kształcenia w szkole policealnej oraz wprowadzenie </w:t>
      </w:r>
      <w:r w:rsidR="002C4243">
        <w:rPr>
          <w:rFonts w:ascii="Times New Roman" w:hAnsi="Times New Roman" w:cs="Times New Roman"/>
          <w:sz w:val="24"/>
        </w:rPr>
        <w:t xml:space="preserve">możliwości prowadzenia </w:t>
      </w:r>
      <w:r w:rsidR="002959AF">
        <w:rPr>
          <w:rFonts w:ascii="Times New Roman" w:hAnsi="Times New Roman" w:cs="Times New Roman"/>
          <w:sz w:val="24"/>
        </w:rPr>
        <w:t>kształcenia na kwalifik</w:t>
      </w:r>
      <w:r w:rsidR="002C4243">
        <w:rPr>
          <w:rFonts w:ascii="Times New Roman" w:hAnsi="Times New Roman" w:cs="Times New Roman"/>
          <w:sz w:val="24"/>
        </w:rPr>
        <w:t>acyjnych kursach zawodowych lub </w:t>
      </w:r>
      <w:r w:rsidR="002D6C78">
        <w:rPr>
          <w:rFonts w:ascii="Times New Roman" w:hAnsi="Times New Roman" w:cs="Times New Roman"/>
          <w:sz w:val="24"/>
        </w:rPr>
        <w:t>na </w:t>
      </w:r>
      <w:r w:rsidR="002959AF">
        <w:rPr>
          <w:rFonts w:ascii="Times New Roman" w:hAnsi="Times New Roman" w:cs="Times New Roman"/>
          <w:sz w:val="24"/>
        </w:rPr>
        <w:t>kursach umiejętności zawodowych</w:t>
      </w:r>
      <w:r>
        <w:rPr>
          <w:rFonts w:ascii="Times New Roman" w:hAnsi="Times New Roman" w:cs="Times New Roman"/>
          <w:sz w:val="24"/>
        </w:rPr>
        <w:t xml:space="preserve">, </w:t>
      </w:r>
    </w:p>
    <w:p w14:paraId="01CE9ADA" w14:textId="6BF158C2" w:rsidR="00DB47B0" w:rsidRDefault="00B312D5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bezpieczeństwa i higieny pracy</w:t>
      </w:r>
      <w:r w:rsidR="00A30CCC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A30CCC">
        <w:rPr>
          <w:rFonts w:ascii="Times New Roman" w:hAnsi="Times New Roman" w:cs="Times New Roman"/>
          <w:sz w:val="24"/>
        </w:rPr>
        <w:t xml:space="preserve"> zmiana poziomu PRK dla kwalifikacji pełnej z IV poziomu na V poziom oraz zmiana poziomu PRK dla kwalifikacji cząstkowej wyodrębnionej w zawodzie z poziomu 4 na poziom 5</w:t>
      </w:r>
      <w:r>
        <w:rPr>
          <w:rFonts w:ascii="Times New Roman" w:hAnsi="Times New Roman" w:cs="Times New Roman"/>
          <w:sz w:val="24"/>
        </w:rPr>
        <w:t xml:space="preserve">, </w:t>
      </w:r>
    </w:p>
    <w:p w14:paraId="311D8A40" w14:textId="24E6FB19" w:rsidR="00F01DBA" w:rsidRDefault="00F01DBA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higienistka stomatologiczna </w:t>
      </w:r>
      <w:r w:rsidR="00C025C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zmiana poziomu PRK dla kwalifikacji pełnej </w:t>
      </w:r>
      <w:r w:rsidR="002D6C78">
        <w:rPr>
          <w:rFonts w:ascii="Times New Roman" w:hAnsi="Times New Roman" w:cs="Times New Roman"/>
          <w:sz w:val="24"/>
        </w:rPr>
        <w:t>z </w:t>
      </w:r>
      <w:r>
        <w:rPr>
          <w:rFonts w:ascii="Times New Roman" w:hAnsi="Times New Roman" w:cs="Times New Roman"/>
          <w:sz w:val="24"/>
        </w:rPr>
        <w:t xml:space="preserve">IV poziomu na V poziom oraz określenie poziomu PRK dla kwalifikacji cząstkowej wyodrębnionej w zawodzie na poziomie 5, </w:t>
      </w:r>
    </w:p>
    <w:p w14:paraId="78779FB7" w14:textId="4C3BA1DB" w:rsidR="00B312D5" w:rsidRDefault="00F233A0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ortoptystka</w:t>
      </w:r>
      <w:r w:rsidR="00A30CCC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A30CCC">
        <w:rPr>
          <w:rFonts w:ascii="Times New Roman" w:hAnsi="Times New Roman" w:cs="Times New Roman"/>
          <w:sz w:val="24"/>
        </w:rPr>
        <w:t xml:space="preserve"> </w:t>
      </w:r>
      <w:r w:rsidR="00F01DBA">
        <w:rPr>
          <w:rFonts w:ascii="Times New Roman" w:hAnsi="Times New Roman" w:cs="Times New Roman"/>
          <w:sz w:val="24"/>
        </w:rPr>
        <w:t>zmiana poziomu PRK dla kwalifikacji pełnej z IV poziomu na V poziom oraz zmiana poziomu PRK dla kwalifikacji cząstkowej wyodrębnionej w zawodzie z poziomu 4 na poziom 5</w:t>
      </w:r>
      <w:r>
        <w:rPr>
          <w:rFonts w:ascii="Times New Roman" w:hAnsi="Times New Roman" w:cs="Times New Roman"/>
          <w:sz w:val="24"/>
        </w:rPr>
        <w:t xml:space="preserve">, </w:t>
      </w:r>
    </w:p>
    <w:p w14:paraId="0980E8A3" w14:textId="26BD3C1B" w:rsidR="00F233A0" w:rsidRDefault="00907338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protetyk słuchu</w:t>
      </w:r>
      <w:r w:rsidR="00F01DBA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F01DBA">
        <w:rPr>
          <w:rFonts w:ascii="Times New Roman" w:hAnsi="Times New Roman" w:cs="Times New Roman"/>
          <w:sz w:val="24"/>
        </w:rPr>
        <w:t xml:space="preserve"> </w:t>
      </w:r>
      <w:r w:rsidR="00FD0FF6">
        <w:rPr>
          <w:rFonts w:ascii="Times New Roman" w:hAnsi="Times New Roman" w:cs="Times New Roman"/>
          <w:sz w:val="24"/>
        </w:rPr>
        <w:t>zmiana poziomu PRK dla kwalifikacji pełnej z IV poziomu na V poziom oraz zmiana poziomu PRK dla kwalifikacji cząstkowej wyodrębnionej w zawodzie z poziomu 4 na poziom 5</w:t>
      </w:r>
      <w:r>
        <w:rPr>
          <w:rFonts w:ascii="Times New Roman" w:hAnsi="Times New Roman" w:cs="Times New Roman"/>
          <w:sz w:val="24"/>
        </w:rPr>
        <w:t xml:space="preserve">, </w:t>
      </w:r>
    </w:p>
    <w:p w14:paraId="7EF5D286" w14:textId="5C6E42E7" w:rsidR="00907338" w:rsidRDefault="00907338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technik dentystyczny</w:t>
      </w:r>
      <w:r w:rsidR="00FD0FF6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FD0FF6">
        <w:rPr>
          <w:rFonts w:ascii="Times New Roman" w:hAnsi="Times New Roman" w:cs="Times New Roman"/>
          <w:sz w:val="24"/>
        </w:rPr>
        <w:t xml:space="preserve"> zmiana poziomu PRK dla kwalifikacji pełnej z IV poziomu na V poziom oraz zmiana poziomu PRK dla kwalifikacji cząstkowej wyodrębnionej w zawodzie z poziomu 4 na poziom 5</w:t>
      </w:r>
      <w:r>
        <w:rPr>
          <w:rFonts w:ascii="Times New Roman" w:hAnsi="Times New Roman" w:cs="Times New Roman"/>
          <w:sz w:val="24"/>
        </w:rPr>
        <w:t xml:space="preserve">, </w:t>
      </w:r>
    </w:p>
    <w:p w14:paraId="34CCFD2A" w14:textId="00C929D2" w:rsidR="00907338" w:rsidRDefault="00907338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elektroradiolog</w:t>
      </w:r>
      <w:r w:rsidR="00FD0FF6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FD0FF6">
        <w:rPr>
          <w:rFonts w:ascii="Times New Roman" w:hAnsi="Times New Roman" w:cs="Times New Roman"/>
          <w:sz w:val="24"/>
        </w:rPr>
        <w:t xml:space="preserve"> zmiana poziomu PRK dla kwalifikacji pełnej z IV poziomu na V poziom oraz zmiana poziomu PRK dla kwalifikacji cząstkowej wyodrębnionej w zawodzie z poziomu 4 na poziom 5,</w:t>
      </w:r>
      <w:r>
        <w:rPr>
          <w:rFonts w:ascii="Times New Roman" w:hAnsi="Times New Roman" w:cs="Times New Roman"/>
          <w:sz w:val="24"/>
        </w:rPr>
        <w:t xml:space="preserve"> </w:t>
      </w:r>
    </w:p>
    <w:p w14:paraId="5E3F79B7" w14:textId="4055FEEF" w:rsidR="00C57EE0" w:rsidRDefault="00C57EE0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opiekun w domu pomocy społecznej </w:t>
      </w:r>
      <w:r w:rsidR="00C025C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C57EE0">
        <w:rPr>
          <w:rFonts w:ascii="Times New Roman" w:hAnsi="Times New Roman" w:cs="Times New Roman"/>
          <w:sz w:val="24"/>
        </w:rPr>
        <w:t>zmiana poziomu PRK dla kwalifikacji pe</w:t>
      </w:r>
      <w:r>
        <w:rPr>
          <w:rFonts w:ascii="Times New Roman" w:hAnsi="Times New Roman" w:cs="Times New Roman"/>
          <w:sz w:val="24"/>
        </w:rPr>
        <w:t>łnej z IV </w:t>
      </w:r>
      <w:r w:rsidRPr="00C57EE0">
        <w:rPr>
          <w:rFonts w:ascii="Times New Roman" w:hAnsi="Times New Roman" w:cs="Times New Roman"/>
          <w:sz w:val="24"/>
        </w:rPr>
        <w:t>poziomu na V poziom oraz zmiana poziomu PRK dla kwalifikacji cząstkowej wyodrębnionej w zawodzie z poziomu 4 na poziom 5</w:t>
      </w:r>
      <w:r>
        <w:rPr>
          <w:rFonts w:ascii="Times New Roman" w:hAnsi="Times New Roman" w:cs="Times New Roman"/>
          <w:sz w:val="24"/>
        </w:rPr>
        <w:t xml:space="preserve">, </w:t>
      </w:r>
    </w:p>
    <w:p w14:paraId="563ED243" w14:textId="3E21DFA8" w:rsidR="00907338" w:rsidRDefault="00906DFF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weterynarii</w:t>
      </w:r>
      <w:r w:rsidR="00FD0FF6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FD0FF6">
        <w:rPr>
          <w:rFonts w:ascii="Times New Roman" w:hAnsi="Times New Roman" w:cs="Times New Roman"/>
          <w:sz w:val="24"/>
        </w:rPr>
        <w:t xml:space="preserve"> </w:t>
      </w:r>
      <w:r w:rsidR="00C57EE0">
        <w:rPr>
          <w:rFonts w:ascii="Times New Roman" w:hAnsi="Times New Roman" w:cs="Times New Roman"/>
          <w:sz w:val="24"/>
        </w:rPr>
        <w:t>kształcenie w technikum</w:t>
      </w:r>
      <w:r w:rsidR="00C57EE0" w:rsidRPr="00491EE0">
        <w:rPr>
          <w:rFonts w:ascii="Times New Roman" w:hAnsi="Times New Roman" w:cs="Times New Roman"/>
          <w:sz w:val="24"/>
        </w:rPr>
        <w:t xml:space="preserve">, </w:t>
      </w:r>
      <w:r w:rsidR="00C57EE0">
        <w:rPr>
          <w:rFonts w:ascii="Times New Roman" w:hAnsi="Times New Roman" w:cs="Times New Roman"/>
          <w:sz w:val="24"/>
        </w:rPr>
        <w:t>zaprzestanie kształcenia w szkole policealnej</w:t>
      </w:r>
      <w:r>
        <w:rPr>
          <w:rFonts w:ascii="Times New Roman" w:hAnsi="Times New Roman" w:cs="Times New Roman"/>
          <w:sz w:val="24"/>
        </w:rPr>
        <w:t xml:space="preserve">, </w:t>
      </w:r>
    </w:p>
    <w:p w14:paraId="187B2934" w14:textId="348E0440" w:rsidR="00906DFF" w:rsidRDefault="00906DFF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rybołówstwa morskiego</w:t>
      </w:r>
      <w:r w:rsidR="00C57EE0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C57EE0">
        <w:rPr>
          <w:rFonts w:ascii="Times New Roman" w:hAnsi="Times New Roman" w:cs="Times New Roman"/>
          <w:sz w:val="24"/>
        </w:rPr>
        <w:t xml:space="preserve"> kształcenie </w:t>
      </w:r>
      <w:r w:rsidR="006E5D2C">
        <w:rPr>
          <w:rFonts w:ascii="Times New Roman" w:hAnsi="Times New Roman" w:cs="Times New Roman"/>
          <w:sz w:val="24"/>
        </w:rPr>
        <w:t xml:space="preserve">wyłącznie </w:t>
      </w:r>
      <w:r w:rsidR="00C57EE0">
        <w:rPr>
          <w:rFonts w:ascii="Times New Roman" w:hAnsi="Times New Roman" w:cs="Times New Roman"/>
          <w:sz w:val="24"/>
        </w:rPr>
        <w:t>w technikum</w:t>
      </w:r>
      <w:r w:rsidR="00C57EE0" w:rsidRPr="00491EE0">
        <w:rPr>
          <w:rFonts w:ascii="Times New Roman" w:hAnsi="Times New Roman" w:cs="Times New Roman"/>
          <w:sz w:val="24"/>
        </w:rPr>
        <w:t xml:space="preserve">, </w:t>
      </w:r>
      <w:r w:rsidR="00C57EE0">
        <w:rPr>
          <w:rFonts w:ascii="Times New Roman" w:hAnsi="Times New Roman" w:cs="Times New Roman"/>
          <w:sz w:val="24"/>
        </w:rPr>
        <w:t>zaprzestanie kształcenia w szkole policealnej</w:t>
      </w:r>
      <w:r>
        <w:rPr>
          <w:rFonts w:ascii="Times New Roman" w:hAnsi="Times New Roman" w:cs="Times New Roman"/>
          <w:sz w:val="24"/>
        </w:rPr>
        <w:t xml:space="preserve">, </w:t>
      </w:r>
    </w:p>
    <w:p w14:paraId="239A29C4" w14:textId="4745EB62" w:rsidR="00906DFF" w:rsidRDefault="00592C8D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eksploatacji portów i terminali</w:t>
      </w:r>
      <w:r w:rsidR="00C57EE0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C57EE0">
        <w:rPr>
          <w:rFonts w:ascii="Times New Roman" w:hAnsi="Times New Roman" w:cs="Times New Roman"/>
          <w:sz w:val="24"/>
        </w:rPr>
        <w:t xml:space="preserve"> </w:t>
      </w:r>
      <w:r w:rsidR="002C4243">
        <w:rPr>
          <w:rFonts w:ascii="Times New Roman" w:hAnsi="Times New Roman" w:cs="Times New Roman"/>
          <w:sz w:val="24"/>
        </w:rPr>
        <w:t>zaprzestanie kształcenia w szkole policealnej oraz wprowadzenie możliwości prowadzenia kształcenia na kwalifikacyjnych kursach zawodowych lub </w:t>
      </w:r>
      <w:r w:rsidR="002D6C78">
        <w:rPr>
          <w:rFonts w:ascii="Times New Roman" w:hAnsi="Times New Roman" w:cs="Times New Roman"/>
          <w:sz w:val="24"/>
        </w:rPr>
        <w:t xml:space="preserve">na </w:t>
      </w:r>
      <w:r w:rsidR="002C4243">
        <w:rPr>
          <w:rFonts w:ascii="Times New Roman" w:hAnsi="Times New Roman" w:cs="Times New Roman"/>
          <w:sz w:val="24"/>
        </w:rPr>
        <w:t>kursach umiejętności zawodowych</w:t>
      </w:r>
      <w:r>
        <w:rPr>
          <w:rFonts w:ascii="Times New Roman" w:hAnsi="Times New Roman" w:cs="Times New Roman"/>
          <w:sz w:val="24"/>
        </w:rPr>
        <w:t xml:space="preserve">, </w:t>
      </w:r>
    </w:p>
    <w:p w14:paraId="36320652" w14:textId="6063EA2A" w:rsidR="00592C8D" w:rsidRPr="00B66E7B" w:rsidRDefault="00121F1E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technik informatyk</w:t>
      </w:r>
      <w:r w:rsidR="002C4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5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C4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243">
        <w:rPr>
          <w:rFonts w:ascii="Times New Roman" w:hAnsi="Times New Roman" w:cs="Times New Roman"/>
          <w:sz w:val="24"/>
        </w:rPr>
        <w:t>kształcenie w technikum</w:t>
      </w:r>
      <w:r w:rsidR="002C4243" w:rsidRPr="00491EE0">
        <w:rPr>
          <w:rFonts w:ascii="Times New Roman" w:hAnsi="Times New Roman" w:cs="Times New Roman"/>
          <w:sz w:val="24"/>
        </w:rPr>
        <w:t xml:space="preserve">, </w:t>
      </w:r>
      <w:r w:rsidR="002C4243">
        <w:rPr>
          <w:rFonts w:ascii="Times New Roman" w:hAnsi="Times New Roman" w:cs="Times New Roman"/>
          <w:sz w:val="24"/>
        </w:rPr>
        <w:t>zaprzestanie kształcenia w szkole policealnej,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023CFD" w14:textId="741B25BF" w:rsidR="00B66E7B" w:rsidRPr="00121F1E" w:rsidRDefault="00B66E7B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technik teleinformatyk</w:t>
      </w:r>
      <w:r w:rsidR="002C4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5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C4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243">
        <w:rPr>
          <w:rFonts w:ascii="Times New Roman" w:hAnsi="Times New Roman" w:cs="Times New Roman"/>
          <w:sz w:val="24"/>
        </w:rPr>
        <w:t>kształcenie w technikum</w:t>
      </w:r>
      <w:r w:rsidR="002C4243" w:rsidRPr="00491EE0">
        <w:rPr>
          <w:rFonts w:ascii="Times New Roman" w:hAnsi="Times New Roman" w:cs="Times New Roman"/>
          <w:sz w:val="24"/>
        </w:rPr>
        <w:t xml:space="preserve">, </w:t>
      </w:r>
      <w:r w:rsidR="002C4243">
        <w:rPr>
          <w:rFonts w:ascii="Times New Roman" w:hAnsi="Times New Roman" w:cs="Times New Roman"/>
          <w:sz w:val="24"/>
        </w:rPr>
        <w:t>zaprzestanie kształcenia w szkole policealnej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7D976CB" w14:textId="5083FE15" w:rsidR="00121F1E" w:rsidRPr="00B66E7B" w:rsidRDefault="00B66E7B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technik telekomunikacji</w:t>
      </w:r>
      <w:r w:rsidR="002C4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5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C4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243">
        <w:rPr>
          <w:rFonts w:ascii="Times New Roman" w:hAnsi="Times New Roman" w:cs="Times New Roman"/>
          <w:sz w:val="24"/>
        </w:rPr>
        <w:t>kształcenie w branżowej szkole II stopnia lub w technikum</w:t>
      </w:r>
      <w:r w:rsidR="002C4243" w:rsidRPr="00491EE0">
        <w:rPr>
          <w:rFonts w:ascii="Times New Roman" w:hAnsi="Times New Roman" w:cs="Times New Roman"/>
          <w:sz w:val="24"/>
        </w:rPr>
        <w:t xml:space="preserve">, </w:t>
      </w:r>
      <w:r w:rsidR="002C4243">
        <w:rPr>
          <w:rFonts w:ascii="Times New Roman" w:hAnsi="Times New Roman" w:cs="Times New Roman"/>
          <w:sz w:val="24"/>
        </w:rPr>
        <w:t>zaprzestanie kształcenia w szkole policealnej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B9B6563" w14:textId="12C5AD4E" w:rsidR="00B66E7B" w:rsidRDefault="00A55123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B15543">
        <w:rPr>
          <w:rFonts w:ascii="Times New Roman" w:hAnsi="Times New Roman" w:cs="Times New Roman"/>
          <w:sz w:val="24"/>
        </w:rPr>
        <w:t>technik transportu drogowego</w:t>
      </w:r>
      <w:r w:rsidR="002C4243">
        <w:rPr>
          <w:rFonts w:ascii="Times New Roman" w:hAnsi="Times New Roman" w:cs="Times New Roman"/>
          <w:sz w:val="24"/>
        </w:rPr>
        <w:t xml:space="preserve"> </w:t>
      </w:r>
      <w:r w:rsidR="009D0782">
        <w:rPr>
          <w:rFonts w:ascii="Times New Roman" w:hAnsi="Times New Roman" w:cs="Times New Roman"/>
          <w:sz w:val="24"/>
        </w:rPr>
        <w:t>–</w:t>
      </w:r>
      <w:r w:rsidR="002C4243">
        <w:rPr>
          <w:rFonts w:ascii="Times New Roman" w:hAnsi="Times New Roman" w:cs="Times New Roman"/>
          <w:sz w:val="24"/>
        </w:rPr>
        <w:t xml:space="preserve"> </w:t>
      </w:r>
      <w:r w:rsidR="009D0782">
        <w:rPr>
          <w:rFonts w:ascii="Times New Roman" w:hAnsi="Times New Roman" w:cs="Times New Roman"/>
          <w:sz w:val="24"/>
        </w:rPr>
        <w:t>wprowadzenie kształcenia</w:t>
      </w:r>
      <w:r w:rsidR="002C4243">
        <w:rPr>
          <w:rFonts w:ascii="Times New Roman" w:hAnsi="Times New Roman" w:cs="Times New Roman"/>
          <w:sz w:val="24"/>
        </w:rPr>
        <w:t xml:space="preserve"> w branżowej szkole II stopnia lub w technikum</w:t>
      </w:r>
      <w:r w:rsidR="002C4243" w:rsidRPr="00491EE0">
        <w:rPr>
          <w:rFonts w:ascii="Times New Roman" w:hAnsi="Times New Roman" w:cs="Times New Roman"/>
          <w:sz w:val="24"/>
        </w:rPr>
        <w:t xml:space="preserve">, </w:t>
      </w:r>
      <w:r w:rsidR="002C4243">
        <w:rPr>
          <w:rFonts w:ascii="Times New Roman" w:hAnsi="Times New Roman" w:cs="Times New Roman"/>
          <w:sz w:val="24"/>
        </w:rPr>
        <w:t>zaprzestanie kształcenia w szkole policealnej</w:t>
      </w:r>
      <w:r w:rsidR="00BA5764">
        <w:rPr>
          <w:rFonts w:ascii="Times New Roman" w:hAnsi="Times New Roman" w:cs="Times New Roman"/>
          <w:sz w:val="24"/>
        </w:rPr>
        <w:t xml:space="preserve"> </w:t>
      </w:r>
      <w:r w:rsidR="009D0782">
        <w:rPr>
          <w:rFonts w:ascii="Times New Roman" w:hAnsi="Times New Roman" w:cs="Times New Roman"/>
          <w:sz w:val="24"/>
        </w:rPr>
        <w:t>oraz</w:t>
      </w:r>
      <w:r w:rsidR="00BA5764">
        <w:rPr>
          <w:rFonts w:ascii="Times New Roman" w:hAnsi="Times New Roman" w:cs="Times New Roman"/>
          <w:sz w:val="24"/>
        </w:rPr>
        <w:t xml:space="preserve"> zmiana poziomu </w:t>
      </w:r>
      <w:r w:rsidR="009D0782">
        <w:rPr>
          <w:rFonts w:ascii="Times New Roman" w:hAnsi="Times New Roman" w:cs="Times New Roman"/>
          <w:sz w:val="24"/>
        </w:rPr>
        <w:t xml:space="preserve">PRK dla drugiej kwalifikacji cząstkowej wyodrębnionej w zawodzie z poziomu 5 na poziom 4, </w:t>
      </w:r>
    </w:p>
    <w:p w14:paraId="100908B1" w14:textId="72B74278" w:rsidR="00A55123" w:rsidRDefault="00644E41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awionik</w:t>
      </w:r>
      <w:r w:rsidR="002D6C78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2D6C78">
        <w:rPr>
          <w:rFonts w:ascii="Times New Roman" w:hAnsi="Times New Roman" w:cs="Times New Roman"/>
          <w:sz w:val="24"/>
        </w:rPr>
        <w:t xml:space="preserve"> zaprzestanie kształcenia w szkole policealnej oraz wprowadzenie możliwości prowadzenia kształcenia na kwalifikacyjnych kursach zawodowych lub na kursach umiejętności zawodowych,</w:t>
      </w:r>
      <w:r>
        <w:rPr>
          <w:rFonts w:ascii="Times New Roman" w:hAnsi="Times New Roman" w:cs="Times New Roman"/>
          <w:sz w:val="24"/>
        </w:rPr>
        <w:t xml:space="preserve"> </w:t>
      </w:r>
    </w:p>
    <w:p w14:paraId="2A04E0BA" w14:textId="3156DFCF" w:rsidR="002D6C78" w:rsidRDefault="002D6C78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technik lotniskowych służ operacyjnych – kształcenie </w:t>
      </w:r>
      <w:r w:rsidR="006E5D2C">
        <w:rPr>
          <w:rFonts w:ascii="Times New Roman" w:hAnsi="Times New Roman" w:cs="Times New Roman"/>
          <w:sz w:val="24"/>
        </w:rPr>
        <w:t xml:space="preserve">wyłącznie </w:t>
      </w:r>
      <w:r>
        <w:rPr>
          <w:rFonts w:ascii="Times New Roman" w:hAnsi="Times New Roman" w:cs="Times New Roman"/>
          <w:sz w:val="24"/>
        </w:rPr>
        <w:t xml:space="preserve">w technikum, zaprzestanie kształcenia na kwalifikacyjnych kursach zawodowych, </w:t>
      </w:r>
    </w:p>
    <w:p w14:paraId="50B6E8D4" w14:textId="20088EA7" w:rsidR="00644E41" w:rsidRDefault="00644E41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mechanik lotniczy</w:t>
      </w:r>
      <w:r w:rsidR="002D6C78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2D6C78">
        <w:rPr>
          <w:rFonts w:ascii="Times New Roman" w:hAnsi="Times New Roman" w:cs="Times New Roman"/>
          <w:sz w:val="24"/>
        </w:rPr>
        <w:t xml:space="preserve"> kształcenie </w:t>
      </w:r>
      <w:r w:rsidR="006E5D2C">
        <w:rPr>
          <w:rFonts w:ascii="Times New Roman" w:hAnsi="Times New Roman" w:cs="Times New Roman"/>
          <w:sz w:val="24"/>
        </w:rPr>
        <w:t xml:space="preserve">wyłącznie </w:t>
      </w:r>
      <w:r w:rsidR="002D6C78">
        <w:rPr>
          <w:rFonts w:ascii="Times New Roman" w:hAnsi="Times New Roman" w:cs="Times New Roman"/>
          <w:sz w:val="24"/>
        </w:rPr>
        <w:t xml:space="preserve">w technikum, zaprzestanie kształcenia w szkole policealnej oraz na kwalifikacyjnych kursach zawodowych, </w:t>
      </w:r>
    </w:p>
    <w:p w14:paraId="7D34C64C" w14:textId="03555A90" w:rsidR="0018707A" w:rsidRPr="006E5D2C" w:rsidRDefault="0018707A" w:rsidP="00713DC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 żeglugi śródlądowej</w:t>
      </w:r>
      <w:r w:rsidR="006E5D2C">
        <w:rPr>
          <w:rFonts w:ascii="Times New Roman" w:hAnsi="Times New Roman" w:cs="Times New Roman"/>
          <w:sz w:val="24"/>
        </w:rPr>
        <w:t xml:space="preserve"> </w:t>
      </w:r>
      <w:r w:rsidR="00C025C5">
        <w:rPr>
          <w:rFonts w:ascii="Times New Roman" w:hAnsi="Times New Roman" w:cs="Times New Roman"/>
          <w:sz w:val="24"/>
        </w:rPr>
        <w:t>–</w:t>
      </w:r>
      <w:r w:rsidR="006E5D2C">
        <w:rPr>
          <w:rFonts w:ascii="Times New Roman" w:hAnsi="Times New Roman" w:cs="Times New Roman"/>
          <w:sz w:val="24"/>
        </w:rPr>
        <w:t xml:space="preserve"> kształcenie wyłącznie w technikum, zaprzestanie kształcenia w szkole policealnej.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FE5C396" w14:textId="0F8DEB1B" w:rsidR="00576AE4" w:rsidRDefault="00D06C36" w:rsidP="00713DC3">
      <w:pPr>
        <w:spacing w:line="276" w:lineRule="auto"/>
        <w:jc w:val="both"/>
        <w:rPr>
          <w:szCs w:val="22"/>
        </w:rPr>
      </w:pPr>
      <w:r>
        <w:rPr>
          <w:szCs w:val="22"/>
        </w:rPr>
        <w:t>Ponadto, w</w:t>
      </w:r>
      <w:r w:rsidR="00F50AB3">
        <w:rPr>
          <w:szCs w:val="22"/>
        </w:rPr>
        <w:t xml:space="preserve"> związku z</w:t>
      </w:r>
      <w:r w:rsidR="00DE0589" w:rsidRPr="00D06C36">
        <w:rPr>
          <w:szCs w:val="22"/>
        </w:rPr>
        <w:t xml:space="preserve"> </w:t>
      </w:r>
      <w:r w:rsidR="00C025C5">
        <w:rPr>
          <w:szCs w:val="22"/>
        </w:rPr>
        <w:t>nowym ujęciem pojęcia</w:t>
      </w:r>
      <w:r w:rsidR="00DE0589" w:rsidRPr="00D06C36">
        <w:rPr>
          <w:szCs w:val="22"/>
        </w:rPr>
        <w:t xml:space="preserve"> „szkoły dla dorosł</w:t>
      </w:r>
      <w:r w:rsidR="003A5012" w:rsidRPr="00D06C36">
        <w:rPr>
          <w:szCs w:val="22"/>
        </w:rPr>
        <w:t>ych” oraz wprowadzeniem zmian w </w:t>
      </w:r>
      <w:r w:rsidR="00DE0589" w:rsidRPr="00D06C36">
        <w:rPr>
          <w:szCs w:val="22"/>
        </w:rPr>
        <w:t>organizacji kształcenia w branżowej szkole II sto</w:t>
      </w:r>
      <w:r w:rsidRPr="00D06C36">
        <w:rPr>
          <w:szCs w:val="22"/>
        </w:rPr>
        <w:t>pnia oraz w szkole policealnej</w:t>
      </w:r>
      <w:r>
        <w:rPr>
          <w:szCs w:val="22"/>
        </w:rPr>
        <w:t xml:space="preserve">, </w:t>
      </w:r>
      <w:r w:rsidR="00713DC3">
        <w:rPr>
          <w:szCs w:val="22"/>
        </w:rPr>
        <w:t>zostały dostosowane</w:t>
      </w:r>
      <w:r>
        <w:rPr>
          <w:szCs w:val="22"/>
        </w:rPr>
        <w:t xml:space="preserve"> </w:t>
      </w:r>
      <w:r w:rsidR="00DE0589" w:rsidRPr="00D06C36">
        <w:rPr>
          <w:szCs w:val="22"/>
        </w:rPr>
        <w:t xml:space="preserve">sformułowania </w:t>
      </w:r>
      <w:r w:rsidR="003A5012" w:rsidRPr="00D06C36">
        <w:rPr>
          <w:szCs w:val="22"/>
        </w:rPr>
        <w:t>dotyczące</w:t>
      </w:r>
      <w:r w:rsidR="00DE0589" w:rsidRPr="00D06C36">
        <w:rPr>
          <w:szCs w:val="22"/>
        </w:rPr>
        <w:t xml:space="preserve"> szczeg</w:t>
      </w:r>
      <w:r>
        <w:rPr>
          <w:szCs w:val="22"/>
        </w:rPr>
        <w:t>ólnych uwarunkowań związanych z </w:t>
      </w:r>
      <w:r w:rsidR="00DE0589" w:rsidRPr="00D06C36">
        <w:rPr>
          <w:szCs w:val="22"/>
        </w:rPr>
        <w:t>ks</w:t>
      </w:r>
      <w:r w:rsidR="003A5012" w:rsidRPr="00D06C36">
        <w:rPr>
          <w:szCs w:val="22"/>
        </w:rPr>
        <w:t>ztałceniem w danym zawodzie lub w </w:t>
      </w:r>
      <w:r w:rsidR="00DE0589" w:rsidRPr="00D06C36">
        <w:rPr>
          <w:szCs w:val="22"/>
        </w:rPr>
        <w:t xml:space="preserve">kwalifikacji wyodrębnionej w zawodzie. </w:t>
      </w:r>
    </w:p>
    <w:p w14:paraId="2E44E47C" w14:textId="77777777" w:rsidR="00D06C36" w:rsidRPr="00BA4C50" w:rsidRDefault="00D06C36" w:rsidP="00713DC3">
      <w:pPr>
        <w:spacing w:line="276" w:lineRule="auto"/>
        <w:jc w:val="both"/>
        <w:rPr>
          <w:szCs w:val="22"/>
          <w:highlight w:val="lightGray"/>
        </w:rPr>
      </w:pPr>
    </w:p>
    <w:p w14:paraId="69CF3034" w14:textId="36229F73" w:rsidR="00BA4C50" w:rsidRDefault="00D06C36" w:rsidP="00713DC3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W </w:t>
      </w:r>
      <w:r w:rsidR="00F175E6">
        <w:rPr>
          <w:szCs w:val="22"/>
        </w:rPr>
        <w:t>projektowanym</w:t>
      </w:r>
      <w:r>
        <w:rPr>
          <w:szCs w:val="22"/>
        </w:rPr>
        <w:t xml:space="preserve"> rozporządzeni</w:t>
      </w:r>
      <w:r w:rsidR="00F175E6">
        <w:rPr>
          <w:szCs w:val="22"/>
        </w:rPr>
        <w:t>u</w:t>
      </w:r>
      <w:r>
        <w:rPr>
          <w:szCs w:val="22"/>
        </w:rPr>
        <w:t xml:space="preserve"> nie uwzględniono</w:t>
      </w:r>
      <w:r w:rsidR="00F175E6">
        <w:rPr>
          <w:szCs w:val="22"/>
        </w:rPr>
        <w:t xml:space="preserve"> niektórych dotychczasowych zawodów, dla których ministrem właściwym jest </w:t>
      </w:r>
      <w:r w:rsidR="00F175E6" w:rsidRPr="00F175E6">
        <w:rPr>
          <w:szCs w:val="22"/>
        </w:rPr>
        <w:t>minist</w:t>
      </w:r>
      <w:r w:rsidR="00F175E6">
        <w:rPr>
          <w:szCs w:val="22"/>
        </w:rPr>
        <w:t>er właściwy</w:t>
      </w:r>
      <w:r w:rsidR="00F175E6" w:rsidRPr="00F175E6">
        <w:rPr>
          <w:szCs w:val="22"/>
        </w:rPr>
        <w:t xml:space="preserve"> do spraw kultury i ochrony dziedzictwa narodowego</w:t>
      </w:r>
      <w:r w:rsidR="00F175E6">
        <w:rPr>
          <w:szCs w:val="22"/>
        </w:rPr>
        <w:t>, tj.</w:t>
      </w:r>
      <w:r w:rsidR="00FC2D98">
        <w:rPr>
          <w:szCs w:val="22"/>
        </w:rPr>
        <w:t>:</w:t>
      </w:r>
    </w:p>
    <w:p w14:paraId="4F6538AB" w14:textId="374B2A60" w:rsidR="00713DC3" w:rsidRPr="00FC2D98" w:rsidRDefault="00FC2D98" w:rsidP="00FC2D98">
      <w:pPr>
        <w:pStyle w:val="Akapitzlist"/>
        <w:numPr>
          <w:ilvl w:val="0"/>
          <w:numId w:val="38"/>
        </w:numPr>
        <w:ind w:left="426" w:hanging="357"/>
        <w:jc w:val="both"/>
        <w:rPr>
          <w:rFonts w:ascii="Times New Roman" w:hAnsi="Times New Roman" w:cs="Times New Roman"/>
          <w:sz w:val="24"/>
        </w:rPr>
      </w:pPr>
      <w:r w:rsidRPr="00FC2D98">
        <w:rPr>
          <w:rFonts w:ascii="Times New Roman" w:hAnsi="Times New Roman" w:cs="Times New Roman"/>
          <w:sz w:val="24"/>
        </w:rPr>
        <w:lastRenderedPageBreak/>
        <w:t xml:space="preserve">zawodu </w:t>
      </w:r>
      <w:r w:rsidR="00713DC3" w:rsidRPr="00FC2D98">
        <w:rPr>
          <w:rFonts w:ascii="Times New Roman" w:hAnsi="Times New Roman" w:cs="Times New Roman"/>
          <w:sz w:val="24"/>
        </w:rPr>
        <w:t>stroiciel fortepianów i pianin – zawód wykreślono na wniosek ministra właściwego dla zawodu – Ministra Kultury i Dzi</w:t>
      </w:r>
      <w:r>
        <w:rPr>
          <w:rFonts w:ascii="Times New Roman" w:hAnsi="Times New Roman" w:cs="Times New Roman"/>
          <w:sz w:val="24"/>
        </w:rPr>
        <w:t>edzictwa Narodowego w związku z </w:t>
      </w:r>
      <w:r w:rsidR="00713DC3" w:rsidRPr="00FC2D98">
        <w:rPr>
          <w:rFonts w:ascii="Times New Roman" w:hAnsi="Times New Roman" w:cs="Times New Roman"/>
          <w:sz w:val="24"/>
        </w:rPr>
        <w:t xml:space="preserve">brakiem zainteresowania kształceniem w tym zawodzie, </w:t>
      </w:r>
    </w:p>
    <w:p w14:paraId="744B9271" w14:textId="0D7CE1AC" w:rsidR="00713DC3" w:rsidRPr="00FC2D98" w:rsidRDefault="00FC2D98" w:rsidP="00FC2D98">
      <w:pPr>
        <w:pStyle w:val="Akapitzlist"/>
        <w:numPr>
          <w:ilvl w:val="0"/>
          <w:numId w:val="38"/>
        </w:numPr>
        <w:spacing w:before="120"/>
        <w:ind w:left="426" w:hanging="357"/>
        <w:jc w:val="both"/>
        <w:rPr>
          <w:rFonts w:ascii="Times New Roman" w:hAnsi="Times New Roman" w:cs="Times New Roman"/>
          <w:sz w:val="24"/>
        </w:rPr>
      </w:pPr>
      <w:r w:rsidRPr="00FC2D98">
        <w:rPr>
          <w:rFonts w:ascii="Times New Roman" w:hAnsi="Times New Roman" w:cs="Times New Roman"/>
          <w:sz w:val="24"/>
        </w:rPr>
        <w:t>zawodów</w:t>
      </w:r>
      <w:r w:rsidR="00713DC3" w:rsidRPr="00FC2D98">
        <w:rPr>
          <w:rFonts w:ascii="Times New Roman" w:hAnsi="Times New Roman" w:cs="Times New Roman"/>
          <w:sz w:val="24"/>
        </w:rPr>
        <w:t xml:space="preserve"> szkolnictwa artystycznego, które zgodnie z art. 46a ustawy – Prawo oświatowe, </w:t>
      </w:r>
      <w:r>
        <w:rPr>
          <w:rFonts w:ascii="Times New Roman" w:hAnsi="Times New Roman" w:cs="Times New Roman"/>
          <w:sz w:val="24"/>
        </w:rPr>
        <w:t xml:space="preserve">w brzmieniu </w:t>
      </w:r>
      <w:r w:rsidR="00F175E6">
        <w:rPr>
          <w:rFonts w:ascii="Times New Roman" w:hAnsi="Times New Roman" w:cs="Times New Roman"/>
          <w:sz w:val="24"/>
        </w:rPr>
        <w:t>nadanym przez art. 1 pkt 23</w:t>
      </w:r>
      <w:r w:rsidR="00F175E6" w:rsidRPr="00FC2D98">
        <w:rPr>
          <w:rFonts w:ascii="Times New Roman" w:hAnsi="Times New Roman" w:cs="Times New Roman"/>
          <w:sz w:val="24"/>
        </w:rPr>
        <w:t xml:space="preserve"> </w:t>
      </w:r>
      <w:r w:rsidR="00713DC3" w:rsidRPr="00FC2D98">
        <w:rPr>
          <w:rFonts w:ascii="Times New Roman" w:hAnsi="Times New Roman" w:cs="Times New Roman"/>
          <w:sz w:val="24"/>
        </w:rPr>
        <w:t>ustaw</w:t>
      </w:r>
      <w:r w:rsidR="00F175E6">
        <w:rPr>
          <w:rFonts w:ascii="Times New Roman" w:hAnsi="Times New Roman" w:cs="Times New Roman"/>
          <w:sz w:val="24"/>
        </w:rPr>
        <w:t>y</w:t>
      </w:r>
      <w:r w:rsidR="00713DC3" w:rsidRPr="00FC2D98">
        <w:rPr>
          <w:rFonts w:ascii="Times New Roman" w:hAnsi="Times New Roman" w:cs="Times New Roman"/>
          <w:sz w:val="24"/>
        </w:rPr>
        <w:t xml:space="preserve"> z dnia 22</w:t>
      </w:r>
      <w:r w:rsidR="00F175E6">
        <w:rPr>
          <w:rFonts w:ascii="Times New Roman" w:hAnsi="Times New Roman" w:cs="Times New Roman"/>
          <w:sz w:val="24"/>
        </w:rPr>
        <w:t> </w:t>
      </w:r>
      <w:r w:rsidR="00713DC3" w:rsidRPr="00FC2D98">
        <w:rPr>
          <w:rFonts w:ascii="Times New Roman" w:hAnsi="Times New Roman" w:cs="Times New Roman"/>
          <w:sz w:val="24"/>
        </w:rPr>
        <w:t xml:space="preserve">listopada 2018 r. o zmianie ustawy – Prawo oświatowe, ustawy o systemie oświaty oraz niektórych innych ustaw, zostaną określone w drodze odrębnego rozporządzenia </w:t>
      </w:r>
      <w:r w:rsidR="00F175E6">
        <w:rPr>
          <w:rFonts w:ascii="Times New Roman" w:hAnsi="Times New Roman" w:cs="Times New Roman"/>
          <w:sz w:val="24"/>
        </w:rPr>
        <w:t xml:space="preserve">przez </w:t>
      </w:r>
      <w:r w:rsidR="00713DC3" w:rsidRPr="00FC2D98">
        <w:rPr>
          <w:rFonts w:ascii="Times New Roman" w:hAnsi="Times New Roman" w:cs="Times New Roman"/>
          <w:sz w:val="24"/>
        </w:rPr>
        <w:t>ministra właściwego do</w:t>
      </w:r>
      <w:r w:rsidR="00F175E6">
        <w:rPr>
          <w:rFonts w:ascii="Times New Roman" w:hAnsi="Times New Roman" w:cs="Times New Roman"/>
          <w:sz w:val="24"/>
        </w:rPr>
        <w:t> </w:t>
      </w:r>
      <w:r w:rsidR="00713DC3" w:rsidRPr="00FC2D98">
        <w:rPr>
          <w:rFonts w:ascii="Times New Roman" w:hAnsi="Times New Roman" w:cs="Times New Roman"/>
          <w:sz w:val="24"/>
        </w:rPr>
        <w:t xml:space="preserve">spraw </w:t>
      </w:r>
      <w:r>
        <w:rPr>
          <w:rFonts w:ascii="Times New Roman" w:hAnsi="Times New Roman" w:cs="Times New Roman"/>
          <w:sz w:val="24"/>
        </w:rPr>
        <w:t>kultury i </w:t>
      </w:r>
      <w:r w:rsidR="00713DC3" w:rsidRPr="00FC2D98">
        <w:rPr>
          <w:rFonts w:ascii="Times New Roman" w:hAnsi="Times New Roman" w:cs="Times New Roman"/>
          <w:sz w:val="24"/>
        </w:rPr>
        <w:t xml:space="preserve">ochrony dziedzictwa narodowego w porozumieniu z ministrem właściwym do spraw oświaty i wychowania: </w:t>
      </w:r>
    </w:p>
    <w:p w14:paraId="639C2FAC" w14:textId="68619A2C" w:rsidR="00BA4C50" w:rsidRPr="00FC2D98" w:rsidRDefault="002C6ADD" w:rsidP="006F516E">
      <w:pPr>
        <w:pStyle w:val="Akapitzlist"/>
        <w:numPr>
          <w:ilvl w:val="0"/>
          <w:numId w:val="47"/>
        </w:numPr>
        <w:spacing w:before="120"/>
        <w:jc w:val="both"/>
        <w:rPr>
          <w:rFonts w:ascii="Times New Roman" w:hAnsi="Times New Roman" w:cs="Times New Roman"/>
          <w:sz w:val="24"/>
        </w:rPr>
      </w:pPr>
      <w:r w:rsidRPr="00FC2D98">
        <w:rPr>
          <w:rFonts w:ascii="Times New Roman" w:hAnsi="Times New Roman" w:cs="Times New Roman"/>
          <w:sz w:val="24"/>
        </w:rPr>
        <w:t xml:space="preserve">plastyk, </w:t>
      </w:r>
    </w:p>
    <w:p w14:paraId="7B00CA66" w14:textId="3F7E4E7E" w:rsidR="002C6ADD" w:rsidRPr="00FC2D98" w:rsidRDefault="002C6ADD" w:rsidP="006F516E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FC2D98">
        <w:rPr>
          <w:rFonts w:ascii="Times New Roman" w:hAnsi="Times New Roman" w:cs="Times New Roman"/>
          <w:sz w:val="24"/>
        </w:rPr>
        <w:t xml:space="preserve">aktor cyrkowy, </w:t>
      </w:r>
    </w:p>
    <w:p w14:paraId="03647237" w14:textId="79452DA6" w:rsidR="002C6ADD" w:rsidRPr="00FC2D98" w:rsidRDefault="002C6ADD" w:rsidP="006F516E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FC2D98">
        <w:rPr>
          <w:rFonts w:ascii="Times New Roman" w:hAnsi="Times New Roman" w:cs="Times New Roman"/>
          <w:sz w:val="24"/>
        </w:rPr>
        <w:t xml:space="preserve">aktor scen muzycznych, </w:t>
      </w:r>
    </w:p>
    <w:p w14:paraId="6B961F8C" w14:textId="73B78174" w:rsidR="002C6ADD" w:rsidRPr="00FC2D98" w:rsidRDefault="002C6ADD" w:rsidP="006F516E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FC2D98">
        <w:rPr>
          <w:rFonts w:ascii="Times New Roman" w:hAnsi="Times New Roman" w:cs="Times New Roman"/>
          <w:sz w:val="24"/>
        </w:rPr>
        <w:t xml:space="preserve">muzyk, </w:t>
      </w:r>
    </w:p>
    <w:p w14:paraId="6DF539CE" w14:textId="61EE3573" w:rsidR="002C6ADD" w:rsidRPr="00FC2D98" w:rsidRDefault="002C6ADD" w:rsidP="006F516E">
      <w:pPr>
        <w:pStyle w:val="Akapitzlist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FC2D98">
        <w:rPr>
          <w:rFonts w:ascii="Times New Roman" w:hAnsi="Times New Roman" w:cs="Times New Roman"/>
          <w:sz w:val="24"/>
        </w:rPr>
        <w:t xml:space="preserve">tancerz. </w:t>
      </w:r>
    </w:p>
    <w:p w14:paraId="0E76CF45" w14:textId="582B5771" w:rsidR="001B11FE" w:rsidRDefault="001B11FE" w:rsidP="001B11FE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Projektowane rozporządzenie wejdzie w życie z dniem</w:t>
      </w:r>
      <w:r w:rsidRPr="00A77AF4">
        <w:rPr>
          <w:color w:val="000000"/>
        </w:rPr>
        <w:t xml:space="preserve"> 1 września 2019 r., </w:t>
      </w:r>
      <w:r>
        <w:rPr>
          <w:color w:val="000000"/>
        </w:rPr>
        <w:t>bowiem z tym dniem wchodzi w życie art. 46 ustawy z dnia 14 grudnia 2016 r. – Prawo oświatowe, w brzmieniu nadanym przez art. 1 pkt 22 ustawy</w:t>
      </w:r>
      <w:r w:rsidRPr="001B11FE">
        <w:rPr>
          <w:color w:val="000000"/>
        </w:rPr>
        <w:t xml:space="preserve"> z dnia 22 listopada 2018 r. o zmianie ustawy – Prawo oświatowe, ustawy o systemie oświaty oraz niektórych </w:t>
      </w:r>
      <w:r>
        <w:rPr>
          <w:color w:val="000000"/>
        </w:rPr>
        <w:t>innych ustaw (Dz. U. poz. 2245), który stanowi podstawę do wydania niniejszego rozporządzenia.</w:t>
      </w:r>
    </w:p>
    <w:p w14:paraId="5D66BBD9" w14:textId="04772421" w:rsidR="001B11FE" w:rsidRPr="00A77AF4" w:rsidRDefault="001B11FE" w:rsidP="001B11FE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Jednocześnie,</w:t>
      </w:r>
      <w:r w:rsidRPr="00A77AF4">
        <w:rPr>
          <w:color w:val="000000"/>
        </w:rPr>
        <w:t xml:space="preserve"> stosownie do przepisów przejściowych zawartych </w:t>
      </w:r>
      <w:r>
        <w:rPr>
          <w:color w:val="000000"/>
        </w:rPr>
        <w:t>w art. 94 ustawy z dnia 22 listopada 2018 r. o zmianie ustawy – Prawo oświatowe, ustawy o systemie oświaty oraz niektórych innych ustaw:</w:t>
      </w:r>
    </w:p>
    <w:p w14:paraId="49414C3F" w14:textId="41441CA8" w:rsidR="001B11FE" w:rsidRPr="00F175E6" w:rsidRDefault="001B11FE" w:rsidP="00F175E6">
      <w:pPr>
        <w:pStyle w:val="Akapitzlist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5E6">
        <w:rPr>
          <w:rFonts w:ascii="Times New Roman" w:hAnsi="Times New Roman" w:cs="Times New Roman"/>
          <w:color w:val="000000"/>
          <w:sz w:val="24"/>
          <w:szCs w:val="24"/>
        </w:rPr>
        <w:t xml:space="preserve">w odniesieniu do uczniów branżowych szkół I stopnia, dotychczasowego czteroletniego technikum, pięcioletniego technikum oraz słuchaczy szkół policealnych, którzy rozpoczną kształcenie począwszy od roku szkolnego 2019/2020 będzie miała zastosowanie klasyfikacja zawodów szkolnictwa branżowego oraz podstawy programowe kształcenia w zawodach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szkolnictwa branżowego </w:t>
      </w:r>
      <w:r w:rsidRPr="00F175E6">
        <w:rPr>
          <w:rFonts w:ascii="Times New Roman" w:hAnsi="Times New Roman" w:cs="Times New Roman"/>
          <w:color w:val="000000"/>
          <w:sz w:val="24"/>
          <w:szCs w:val="24"/>
        </w:rPr>
        <w:t xml:space="preserve">wydane na podstawie zmienionego art. 46 ust. 1 ustawy </w:t>
      </w:r>
      <w:r w:rsidRPr="00F175E6">
        <w:rPr>
          <w:rFonts w:ascii="Times New Roman" w:hAnsi="Times New Roman" w:cs="Times New Roman"/>
          <w:sz w:val="24"/>
          <w:szCs w:val="24"/>
        </w:rPr>
        <w:t>–</w:t>
      </w:r>
      <w:r w:rsidRPr="00F175E6">
        <w:rPr>
          <w:rFonts w:ascii="Times New Roman" w:hAnsi="Times New Roman" w:cs="Times New Roman"/>
          <w:color w:val="000000"/>
          <w:sz w:val="24"/>
          <w:szCs w:val="24"/>
        </w:rPr>
        <w:t xml:space="preserve"> Prawo oświatowe, </w:t>
      </w:r>
    </w:p>
    <w:p w14:paraId="00C1EA49" w14:textId="71B6DE4E" w:rsidR="008A22C6" w:rsidRPr="00F175E6" w:rsidRDefault="001B11FE" w:rsidP="00F175E6">
      <w:pPr>
        <w:numPr>
          <w:ilvl w:val="0"/>
          <w:numId w:val="45"/>
        </w:numPr>
        <w:spacing w:after="120" w:line="276" w:lineRule="auto"/>
        <w:jc w:val="both"/>
        <w:rPr>
          <w:color w:val="000000"/>
        </w:rPr>
      </w:pPr>
      <w:r w:rsidRPr="00F175E6">
        <w:rPr>
          <w:color w:val="000000"/>
        </w:rPr>
        <w:t xml:space="preserve">w odniesieniu do uczniów branżowych szkół I stopnia, dotychczasowego czteroletniego technikum oraz słuchaczy szkół policealnych, którzy rozpoczęli kształcenie przed rokiem szkolnym 2019/2020 będzie miała zastosowanie </w:t>
      </w:r>
      <w:r>
        <w:rPr>
          <w:color w:val="000000"/>
        </w:rPr>
        <w:t xml:space="preserve">dotychczasowa </w:t>
      </w:r>
      <w:r w:rsidRPr="00F175E6">
        <w:rPr>
          <w:color w:val="000000"/>
        </w:rPr>
        <w:t xml:space="preserve">klasyfikacja zawodów szkolnictwa zawodowego oraz </w:t>
      </w:r>
      <w:r>
        <w:rPr>
          <w:color w:val="000000"/>
        </w:rPr>
        <w:t xml:space="preserve">dotychczasowa </w:t>
      </w:r>
      <w:r w:rsidRPr="00F175E6">
        <w:rPr>
          <w:color w:val="000000"/>
        </w:rPr>
        <w:t xml:space="preserve">podstawa programowa kształcenia w zawodach wydane na podstawie </w:t>
      </w:r>
      <w:r w:rsidR="00F175E6">
        <w:rPr>
          <w:color w:val="000000"/>
        </w:rPr>
        <w:t xml:space="preserve">odpowiednio dotychczasowych </w:t>
      </w:r>
      <w:r>
        <w:rPr>
          <w:color w:val="000000"/>
        </w:rPr>
        <w:t>art.</w:t>
      </w:r>
      <w:r w:rsidR="000B170F">
        <w:rPr>
          <w:color w:val="000000"/>
        </w:rPr>
        <w:t> </w:t>
      </w:r>
      <w:r>
        <w:rPr>
          <w:color w:val="000000"/>
        </w:rPr>
        <w:t>46</w:t>
      </w:r>
      <w:r w:rsidR="000B170F">
        <w:rPr>
          <w:color w:val="000000"/>
        </w:rPr>
        <w:t> </w:t>
      </w:r>
      <w:r>
        <w:rPr>
          <w:color w:val="000000"/>
        </w:rPr>
        <w:t xml:space="preserve">ust. 1 oraz art. 47 ust. </w:t>
      </w:r>
      <w:r w:rsidR="00F175E6">
        <w:rPr>
          <w:color w:val="000000"/>
        </w:rPr>
        <w:t>1 pkt 2</w:t>
      </w:r>
      <w:r w:rsidRPr="00F175E6">
        <w:rPr>
          <w:color w:val="000000"/>
        </w:rPr>
        <w:t xml:space="preserve"> ustawy – Prawo oświatowe, </w:t>
      </w:r>
    </w:p>
    <w:p w14:paraId="4C8C973E" w14:textId="0F7B5C89" w:rsidR="008A22C6" w:rsidRPr="008A22C6" w:rsidRDefault="001B11FE" w:rsidP="00315DBE">
      <w:pPr>
        <w:numPr>
          <w:ilvl w:val="0"/>
          <w:numId w:val="45"/>
        </w:numPr>
        <w:spacing w:after="120" w:line="276" w:lineRule="auto"/>
        <w:ind w:left="709"/>
        <w:jc w:val="both"/>
        <w:rPr>
          <w:color w:val="000000"/>
        </w:rPr>
      </w:pPr>
      <w:r w:rsidRPr="008A22C6">
        <w:rPr>
          <w:color w:val="000000"/>
        </w:rPr>
        <w:t>w odniesieniu do słuchaczy branżowej szkoły II stopnia, którzy rozpoczęli kształcenie w semestrze I począwszy od roku szkolnego 2020/2021</w:t>
      </w:r>
      <w:r w:rsidR="00F175E6" w:rsidRPr="008A22C6">
        <w:rPr>
          <w:color w:val="000000"/>
        </w:rPr>
        <w:t>,</w:t>
      </w:r>
      <w:r w:rsidRPr="008A22C6">
        <w:rPr>
          <w:color w:val="000000"/>
        </w:rPr>
        <w:t xml:space="preserve"> będzie miała zastosowanie klasyfikacja zawodów szkolnictwa branżowego oraz podstawy programowe kształcenia w zawodach </w:t>
      </w:r>
      <w:r w:rsidR="00F175E6" w:rsidRPr="00497468">
        <w:rPr>
          <w:color w:val="000000"/>
        </w:rPr>
        <w:t xml:space="preserve">szkolnictwa branżowego </w:t>
      </w:r>
      <w:r w:rsidRPr="00497468">
        <w:rPr>
          <w:color w:val="000000"/>
        </w:rPr>
        <w:t xml:space="preserve">wydane na podstawie zmienionego art. 46 ust. 1 ustawy </w:t>
      </w:r>
      <w:r w:rsidR="00F175E6" w:rsidRPr="00497468">
        <w:rPr>
          <w:color w:val="000000"/>
        </w:rPr>
        <w:t xml:space="preserve">– </w:t>
      </w:r>
      <w:r w:rsidRPr="00497468">
        <w:rPr>
          <w:color w:val="000000"/>
        </w:rPr>
        <w:t xml:space="preserve">Prawo oświatowe. </w:t>
      </w:r>
      <w:r w:rsidR="008A22C6">
        <w:rPr>
          <w:color w:val="000000"/>
        </w:rPr>
        <w:t xml:space="preserve"> </w:t>
      </w:r>
    </w:p>
    <w:p w14:paraId="12E23A96" w14:textId="3963627B" w:rsidR="003477E0" w:rsidRPr="00CC0D86" w:rsidRDefault="000B170F" w:rsidP="00315DBE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W związku z tym, że w roku szkolnym 2019/2020 po raz ostatni jest przeprowadzana rekrutacja uczniów do klas I </w:t>
      </w:r>
      <w:r>
        <w:t xml:space="preserve">dotychczasowego czteroletniego technikum oraz do klas I branżowej szkoły </w:t>
      </w:r>
      <w:r>
        <w:lastRenderedPageBreak/>
        <w:t>I stopnia do oddziałów dla uczniów będących absolwentami dotychczasowego gimnazjum, a</w:t>
      </w:r>
      <w:r w:rsidR="008A22C6">
        <w:t> </w:t>
      </w:r>
      <w:r>
        <w:t>uczniowie ci</w:t>
      </w:r>
      <w:r w:rsidR="00760658">
        <w:t xml:space="preserve"> będą</w:t>
      </w:r>
      <w:r>
        <w:t xml:space="preserve"> realiz</w:t>
      </w:r>
      <w:r w:rsidR="00760658">
        <w:t>owali</w:t>
      </w:r>
      <w:r>
        <w:t xml:space="preserve"> </w:t>
      </w:r>
      <w:r w:rsidR="005409A9">
        <w:t xml:space="preserve">inną </w:t>
      </w:r>
      <w:r>
        <w:t xml:space="preserve">podstawę programową kształcenia ogólnego </w:t>
      </w:r>
      <w:r w:rsidR="005409A9">
        <w:t>niż uczniowie</w:t>
      </w:r>
      <w:r w:rsidR="00760658">
        <w:t xml:space="preserve"> pięcioletniego technikum oraz branżowej szkoły I stopnia w oddziałach dla uczniów będących absolwentami </w:t>
      </w:r>
      <w:r w:rsidR="008A22C6">
        <w:t xml:space="preserve">ośmioletniej </w:t>
      </w:r>
      <w:r w:rsidR="00760658">
        <w:t>szkoły podstawowej</w:t>
      </w:r>
      <w:r w:rsidR="005409A9">
        <w:t xml:space="preserve">, </w:t>
      </w:r>
      <w:r>
        <w:t>p</w:t>
      </w:r>
      <w:r w:rsidR="003477E0">
        <w:rPr>
          <w:color w:val="000000"/>
        </w:rPr>
        <w:t xml:space="preserve">rojektowane rozporządzenie </w:t>
      </w:r>
      <w:r w:rsidR="008A22C6">
        <w:rPr>
          <w:color w:val="000000"/>
        </w:rPr>
        <w:t xml:space="preserve">wyłącznie dla tego jednego rocznika uczniów </w:t>
      </w:r>
      <w:r w:rsidR="003477E0">
        <w:rPr>
          <w:color w:val="000000"/>
        </w:rPr>
        <w:t xml:space="preserve">wprowadza </w:t>
      </w:r>
      <w:r w:rsidR="008A22C6">
        <w:rPr>
          <w:color w:val="000000"/>
        </w:rPr>
        <w:t xml:space="preserve">regulację </w:t>
      </w:r>
      <w:r w:rsidR="00CC0D86">
        <w:rPr>
          <w:color w:val="000000"/>
        </w:rPr>
        <w:t>zapewniając</w:t>
      </w:r>
      <w:r w:rsidR="008A22C6">
        <w:rPr>
          <w:color w:val="000000"/>
        </w:rPr>
        <w:t>ą</w:t>
      </w:r>
      <w:r>
        <w:rPr>
          <w:color w:val="000000"/>
        </w:rPr>
        <w:t xml:space="preserve"> tym</w:t>
      </w:r>
      <w:r w:rsidR="003477E0">
        <w:rPr>
          <w:color w:val="000000"/>
        </w:rPr>
        <w:t xml:space="preserve"> </w:t>
      </w:r>
      <w:r w:rsidR="00CC0D86">
        <w:rPr>
          <w:color w:val="000000"/>
        </w:rPr>
        <w:t>uczniom</w:t>
      </w:r>
      <w:r w:rsidR="003477E0" w:rsidRPr="003477E0">
        <w:rPr>
          <w:color w:val="000000"/>
        </w:rPr>
        <w:t xml:space="preserve"> </w:t>
      </w:r>
      <w:r w:rsidR="00CC0D86">
        <w:t>realizację</w:t>
      </w:r>
      <w:r w:rsidR="003477E0">
        <w:t xml:space="preserve"> </w:t>
      </w:r>
      <w:r w:rsidR="00CC0D86">
        <w:t xml:space="preserve">efektów kształcenia z zakresu podejmowania i prowadzenia działalności gospodarczej (PDG), </w:t>
      </w:r>
      <w:r>
        <w:t>zawartych</w:t>
      </w:r>
      <w:r w:rsidR="00CC0D86">
        <w:t xml:space="preserve"> w</w:t>
      </w:r>
      <w:r>
        <w:t> </w:t>
      </w:r>
      <w:r w:rsidR="00CC0D86">
        <w:rPr>
          <w:color w:val="000000"/>
        </w:rPr>
        <w:t>dotychczasowej podstawie</w:t>
      </w:r>
      <w:r w:rsidR="00CC0D86" w:rsidRPr="00F175E6">
        <w:rPr>
          <w:color w:val="000000"/>
        </w:rPr>
        <w:t xml:space="preserve"> programo</w:t>
      </w:r>
      <w:r w:rsidR="00CC0D86">
        <w:rPr>
          <w:color w:val="000000"/>
        </w:rPr>
        <w:t>wej kształcenia w zawodach</w:t>
      </w:r>
      <w:r w:rsidR="008A22C6">
        <w:rPr>
          <w:color w:val="000000"/>
        </w:rPr>
        <w:t xml:space="preserve">, </w:t>
      </w:r>
      <w:r w:rsidR="00CC0D86">
        <w:rPr>
          <w:color w:val="000000"/>
        </w:rPr>
        <w:t>wydanej</w:t>
      </w:r>
      <w:r w:rsidR="00CC0D86" w:rsidRPr="00F175E6">
        <w:rPr>
          <w:color w:val="000000"/>
        </w:rPr>
        <w:t xml:space="preserve"> na podstawie </w:t>
      </w:r>
      <w:r w:rsidR="00CC0D86">
        <w:rPr>
          <w:color w:val="000000"/>
        </w:rPr>
        <w:t>dotychczasowego art. 47 ust. 1 pkt 2</w:t>
      </w:r>
      <w:r w:rsidR="00CC0D86" w:rsidRPr="00F175E6">
        <w:rPr>
          <w:color w:val="000000"/>
        </w:rPr>
        <w:t xml:space="preserve"> ustawy </w:t>
      </w:r>
      <w:r w:rsidR="008A22C6">
        <w:rPr>
          <w:color w:val="000000"/>
        </w:rPr>
        <w:t xml:space="preserve">z dnia 14 grudnia 2016 r. </w:t>
      </w:r>
      <w:r w:rsidR="00CC0D86" w:rsidRPr="00F175E6">
        <w:rPr>
          <w:color w:val="000000"/>
        </w:rPr>
        <w:t>– Prawo oświatowe</w:t>
      </w:r>
      <w:r>
        <w:rPr>
          <w:color w:val="000000"/>
        </w:rPr>
        <w:t>.</w:t>
      </w:r>
      <w:r w:rsidR="00CC0D86">
        <w:rPr>
          <w:color w:val="000000"/>
        </w:rPr>
        <w:t xml:space="preserve"> </w:t>
      </w:r>
      <w:r w:rsidR="00760658">
        <w:rPr>
          <w:color w:val="000000"/>
        </w:rPr>
        <w:t xml:space="preserve">Uczniowie pięcioletniego technikum oraz branżowej szkoły I stopnia będący absolwentami </w:t>
      </w:r>
      <w:r w:rsidR="008A22C6">
        <w:rPr>
          <w:color w:val="000000"/>
        </w:rPr>
        <w:t xml:space="preserve">ośmioletniej </w:t>
      </w:r>
      <w:r w:rsidR="00760658">
        <w:rPr>
          <w:color w:val="000000"/>
        </w:rPr>
        <w:t>szkoły podstawowej</w:t>
      </w:r>
      <w:r w:rsidR="00497468">
        <w:rPr>
          <w:color w:val="000000"/>
        </w:rPr>
        <w:t>, którzy rozpoczną naukę w klasach I tych szkół w roku szkolnym 2019/2020,</w:t>
      </w:r>
      <w:r w:rsidR="00760658">
        <w:rPr>
          <w:color w:val="000000"/>
        </w:rPr>
        <w:t xml:space="preserve"> </w:t>
      </w:r>
      <w:r w:rsidR="00497468">
        <w:rPr>
          <w:color w:val="000000"/>
        </w:rPr>
        <w:t>będą realizowali</w:t>
      </w:r>
      <w:r w:rsidR="00760658">
        <w:rPr>
          <w:color w:val="000000"/>
        </w:rPr>
        <w:t xml:space="preserve"> wiedzę, umiejętności i kompe</w:t>
      </w:r>
      <w:r w:rsidR="00800821">
        <w:rPr>
          <w:color w:val="000000"/>
        </w:rPr>
        <w:t>tencje personalne i</w:t>
      </w:r>
      <w:r w:rsidR="008A22C6">
        <w:rPr>
          <w:color w:val="000000"/>
        </w:rPr>
        <w:t> </w:t>
      </w:r>
      <w:r w:rsidR="00800821">
        <w:rPr>
          <w:color w:val="000000"/>
        </w:rPr>
        <w:t xml:space="preserve">społeczne </w:t>
      </w:r>
      <w:r w:rsidR="00497468">
        <w:rPr>
          <w:color w:val="000000"/>
        </w:rPr>
        <w:t xml:space="preserve">ujęte dotychczas w ramach efektów kształcenia PDG już </w:t>
      </w:r>
      <w:r w:rsidR="00800821">
        <w:rPr>
          <w:color w:val="000000"/>
        </w:rPr>
        <w:t>w </w:t>
      </w:r>
      <w:r w:rsidR="00760658">
        <w:rPr>
          <w:color w:val="000000"/>
        </w:rPr>
        <w:t>ramach obowiązkowych zajęć edukacyjnych z zakresu podstawy programowej kształcenia ogólnego, w szczególności w</w:t>
      </w:r>
      <w:r w:rsidR="00497468">
        <w:rPr>
          <w:color w:val="000000"/>
        </w:rPr>
        <w:t> </w:t>
      </w:r>
      <w:r w:rsidR="00760658">
        <w:rPr>
          <w:color w:val="000000"/>
        </w:rPr>
        <w:t xml:space="preserve">ramach przedmiotu Podstawy przedsiębiorczości. </w:t>
      </w:r>
      <w:r w:rsidR="008A22C6">
        <w:rPr>
          <w:color w:val="000000"/>
        </w:rPr>
        <w:t xml:space="preserve">W związku </w:t>
      </w:r>
      <w:r w:rsidR="00497468">
        <w:rPr>
          <w:color w:val="000000"/>
        </w:rPr>
        <w:t>z powyższym to rozwiązanie ma zagwarantować obu grupom uczniów, którzy rozpoczną naukę w roku szkolnym 2019/2020 w szkołach prowadzących kształcenie zawodowe (niezależnie od jej typu)</w:t>
      </w:r>
      <w:r w:rsidR="008A22C6">
        <w:rPr>
          <w:color w:val="000000"/>
        </w:rPr>
        <w:t xml:space="preserve"> możliwość realizacji efektów kształcenia </w:t>
      </w:r>
      <w:r w:rsidR="00497468">
        <w:rPr>
          <w:color w:val="000000"/>
        </w:rPr>
        <w:t>dotyczących</w:t>
      </w:r>
      <w:r w:rsidR="008A22C6">
        <w:rPr>
          <w:color w:val="000000"/>
        </w:rPr>
        <w:t xml:space="preserve"> </w:t>
      </w:r>
      <w:r w:rsidR="00497468">
        <w:rPr>
          <w:color w:val="000000"/>
        </w:rPr>
        <w:t xml:space="preserve">kwestii </w:t>
      </w:r>
      <w:r w:rsidR="00497468" w:rsidRPr="00497468">
        <w:rPr>
          <w:color w:val="000000"/>
        </w:rPr>
        <w:t xml:space="preserve">podejmowania i prowadzenia działalności gospodarczej </w:t>
      </w:r>
      <w:r w:rsidR="008A22C6">
        <w:rPr>
          <w:color w:val="000000"/>
        </w:rPr>
        <w:t>na jednakowym poziomie.</w:t>
      </w:r>
    </w:p>
    <w:p w14:paraId="01C61DA7" w14:textId="77777777" w:rsidR="00FC2D98" w:rsidRDefault="00FC2D98" w:rsidP="00FC2D98">
      <w:pPr>
        <w:autoSpaceDE w:val="0"/>
        <w:autoSpaceDN w:val="0"/>
        <w:adjustRightInd w:val="0"/>
        <w:spacing w:before="240" w:line="276" w:lineRule="auto"/>
        <w:jc w:val="both"/>
      </w:pPr>
      <w:r>
        <w:t xml:space="preserve">Projekt rozporządzenia zostanie udostępniony w Biuletynie Informacji Publicznej Ministerstwa Edukacji Narodowej, zgodnie z art. 5 ustawy z dnia 7 lipca 2005 r. o działalności lobbingowej w procesie stanowienia prawa (Dz. U. z 2017 r. poz. 248) oraz w Biuletynie Informacji Publicznej Rządowego Centrum Legislacji w zakładce Rządowy Proces Legislacyjny, zgodnie z § 52 ust. 1 uchwały nr 190 Rady Ministrów z dnia 29 października 2013 r. – Regulamin pracy Rady Ministrów (M. P. z 2016 r. poz. 1006 i 1204 oraz z 2018 r. poz. 114 i 278). </w:t>
      </w:r>
    </w:p>
    <w:p w14:paraId="286C3B0E" w14:textId="61C8B20C" w:rsidR="00FC2D98" w:rsidRDefault="00FC2D98" w:rsidP="00FC2D98">
      <w:pPr>
        <w:autoSpaceDE w:val="0"/>
        <w:autoSpaceDN w:val="0"/>
        <w:adjustRightInd w:val="0"/>
        <w:spacing w:before="240" w:line="276" w:lineRule="auto"/>
        <w:jc w:val="both"/>
      </w:pPr>
      <w:r>
        <w:t>Rozporządzenie nie zawiera przepisów technicznych w rozumieniu rozporządzenia Rady Ministrów z dnia 23 grudnia 2002 r. w sprawie sposobu funkcjonowania krajowego systemu notyfikacji norm i aktów prawnych (Dz. U. Nr 239, poz. 2039 oraz z 2004 r. Nr 65, poz. 597) i</w:t>
      </w:r>
      <w:r w:rsidR="00F175E6">
        <w:t> </w:t>
      </w:r>
      <w:r>
        <w:t>w związku z tym nie podlega notyfikacji.</w:t>
      </w:r>
    </w:p>
    <w:p w14:paraId="5B224215" w14:textId="77777777" w:rsidR="00FC2D98" w:rsidRDefault="00FC2D98" w:rsidP="00FC2D98">
      <w:pPr>
        <w:autoSpaceDE w:val="0"/>
        <w:autoSpaceDN w:val="0"/>
        <w:adjustRightInd w:val="0"/>
        <w:spacing w:before="240" w:line="276" w:lineRule="auto"/>
        <w:jc w:val="both"/>
      </w:pPr>
      <w:r>
        <w:t>Projekt rozporządzenia nie jest objęty zakresem prawa Unii Europejskiej.</w:t>
      </w:r>
    </w:p>
    <w:p w14:paraId="4C4E00BC" w14:textId="77777777" w:rsidR="00FC2D98" w:rsidRDefault="00FC2D98" w:rsidP="00FC2D98">
      <w:pPr>
        <w:autoSpaceDE w:val="0"/>
        <w:autoSpaceDN w:val="0"/>
        <w:adjustRightInd w:val="0"/>
        <w:spacing w:before="240" w:line="276" w:lineRule="auto"/>
        <w:jc w:val="both"/>
      </w:pPr>
      <w:r>
        <w:t>Projekt rozporządzenia nie wymaga przedstawienia właściwym organom i instytucjom Unii Europejskiej, w tym Europejskiemu Bankowi Centralnemu, w celu uzyskania opinii, dokonania powiadomienia, konsultacji albo uzgodnienia.</w:t>
      </w:r>
    </w:p>
    <w:p w14:paraId="677F15B8" w14:textId="6B636327" w:rsidR="00FC2D98" w:rsidRDefault="00FC2D98" w:rsidP="00FC2D98">
      <w:pPr>
        <w:autoSpaceDE w:val="0"/>
        <w:autoSpaceDN w:val="0"/>
        <w:adjustRightInd w:val="0"/>
        <w:spacing w:before="240" w:line="276" w:lineRule="auto"/>
        <w:jc w:val="both"/>
      </w:pPr>
      <w:r>
        <w:t>Rozporządzenie będzie miało wpływ na działalność mikroprzedsiębiorców oraz małych i</w:t>
      </w:r>
      <w:r w:rsidR="00F175E6">
        <w:t> </w:t>
      </w:r>
      <w:r>
        <w:t xml:space="preserve">średnich przedsiębiorców, z uwagi na to, że podmioty prowadzące działalność oświatową na zasadach określonych w przepisach ustawy z dnia 6 marca 2018 r. </w:t>
      </w:r>
      <w:r w:rsidR="00F175E6">
        <w:t xml:space="preserve">– </w:t>
      </w:r>
      <w:r>
        <w:t>Prawo przedsiębiorców (Dz. U. poz. 646</w:t>
      </w:r>
      <w:r w:rsidR="00F175E6">
        <w:t>, z późn. zm.</w:t>
      </w:r>
      <w:r>
        <w:t xml:space="preserve">) będą miały możliwość prowadzenia kształcenia w formie kwalifikacyjnych kursów zawodowych dla osób dorosłych w zakresie kwalifikacji wyodrębnionych w nowych zawodach, co z kolei wpłynie pozytywnie na poszerzenie oferty świadczonych przez te podmioty usług. </w:t>
      </w:r>
    </w:p>
    <w:p w14:paraId="0666BE61" w14:textId="5EDFC57A" w:rsidR="00A918CF" w:rsidRPr="00EB5DC5" w:rsidRDefault="00FC2D98" w:rsidP="00FC2D98">
      <w:pPr>
        <w:autoSpaceDE w:val="0"/>
        <w:autoSpaceDN w:val="0"/>
        <w:adjustRightInd w:val="0"/>
        <w:spacing w:before="240" w:line="276" w:lineRule="auto"/>
        <w:jc w:val="both"/>
        <w:rPr>
          <w:bCs/>
          <w:lang w:eastAsia="en-US"/>
        </w:rPr>
      </w:pPr>
      <w:r>
        <w:lastRenderedPageBreak/>
        <w:t>Jednocześnie należy wskazać, że nie ma możliwości podjęcia alternatywnych w stosunku do</w:t>
      </w:r>
      <w:r w:rsidR="00F175E6">
        <w:t> </w:t>
      </w:r>
      <w:r>
        <w:t>projektowanego rozporządzenia środków umożliwiających osiągnięcie zamierzonego celu.</w:t>
      </w:r>
    </w:p>
    <w:sectPr w:rsidR="00A918CF" w:rsidRPr="00EB5DC5" w:rsidSect="00BB7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8887" w14:textId="77777777" w:rsidR="000B3CDD" w:rsidRDefault="000B3CDD" w:rsidP="00267A5B">
      <w:r>
        <w:separator/>
      </w:r>
    </w:p>
  </w:endnote>
  <w:endnote w:type="continuationSeparator" w:id="0">
    <w:p w14:paraId="1C684EEB" w14:textId="77777777" w:rsidR="000B3CDD" w:rsidRDefault="000B3CDD" w:rsidP="0026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08BB7" w14:textId="77777777" w:rsidR="00E044F3" w:rsidRDefault="00C147FB" w:rsidP="009053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2CADA4" w14:textId="77777777" w:rsidR="00E044F3" w:rsidRDefault="000B3CDD" w:rsidP="00CC66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C4ECE" w14:textId="77777777" w:rsidR="00E044F3" w:rsidRDefault="00C147F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0B8F">
      <w:rPr>
        <w:noProof/>
      </w:rPr>
      <w:t>1</w:t>
    </w:r>
    <w:r>
      <w:fldChar w:fldCharType="end"/>
    </w:r>
  </w:p>
  <w:p w14:paraId="14982621" w14:textId="77777777" w:rsidR="00E044F3" w:rsidRDefault="000B3CDD" w:rsidP="00CC663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D34EF" w14:textId="77777777" w:rsidR="00792956" w:rsidRDefault="007929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5E2F2" w14:textId="77777777" w:rsidR="000B3CDD" w:rsidRDefault="000B3CDD" w:rsidP="00267A5B">
      <w:r>
        <w:separator/>
      </w:r>
    </w:p>
  </w:footnote>
  <w:footnote w:type="continuationSeparator" w:id="0">
    <w:p w14:paraId="1F4AC42B" w14:textId="77777777" w:rsidR="000B3CDD" w:rsidRDefault="000B3CDD" w:rsidP="00267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BEB99" w14:textId="77777777" w:rsidR="00792956" w:rsidRDefault="007929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F84A" w14:textId="77777777" w:rsidR="00792956" w:rsidRDefault="007929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41AD4" w14:textId="77777777" w:rsidR="00792956" w:rsidRDefault="007929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EAF"/>
    <w:multiLevelType w:val="hybridMultilevel"/>
    <w:tmpl w:val="1C5A3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CBD"/>
    <w:multiLevelType w:val="hybridMultilevel"/>
    <w:tmpl w:val="20407E92"/>
    <w:lvl w:ilvl="0" w:tplc="86A8512E">
      <w:start w:val="1"/>
      <w:numFmt w:val="lowerLetter"/>
      <w:lvlText w:val="%1)"/>
      <w:lvlJc w:val="left"/>
      <w:pPr>
        <w:ind w:left="1374" w:hanging="360"/>
      </w:pPr>
    </w:lvl>
    <w:lvl w:ilvl="1" w:tplc="A9A0E348">
      <w:start w:val="1"/>
      <w:numFmt w:val="lowerLetter"/>
      <w:lvlText w:val="%2."/>
      <w:lvlJc w:val="left"/>
      <w:pPr>
        <w:ind w:left="2094" w:hanging="360"/>
      </w:pPr>
    </w:lvl>
    <w:lvl w:ilvl="2" w:tplc="FD7071E2">
      <w:start w:val="1"/>
      <w:numFmt w:val="lowerRoman"/>
      <w:lvlText w:val="%3."/>
      <w:lvlJc w:val="right"/>
      <w:pPr>
        <w:ind w:left="2814" w:hanging="180"/>
      </w:pPr>
    </w:lvl>
    <w:lvl w:ilvl="3" w:tplc="83F00D14">
      <w:start w:val="1"/>
      <w:numFmt w:val="decimal"/>
      <w:lvlText w:val="%4."/>
      <w:lvlJc w:val="left"/>
      <w:pPr>
        <w:ind w:left="3534" w:hanging="360"/>
      </w:pPr>
    </w:lvl>
    <w:lvl w:ilvl="4" w:tplc="1C22BC6C">
      <w:start w:val="1"/>
      <w:numFmt w:val="lowerLetter"/>
      <w:lvlText w:val="%5."/>
      <w:lvlJc w:val="left"/>
      <w:pPr>
        <w:ind w:left="4254" w:hanging="360"/>
      </w:pPr>
    </w:lvl>
    <w:lvl w:ilvl="5" w:tplc="EABCBC04">
      <w:start w:val="1"/>
      <w:numFmt w:val="lowerRoman"/>
      <w:lvlText w:val="%6."/>
      <w:lvlJc w:val="right"/>
      <w:pPr>
        <w:ind w:left="4974" w:hanging="180"/>
      </w:pPr>
    </w:lvl>
    <w:lvl w:ilvl="6" w:tplc="6898FC58">
      <w:start w:val="1"/>
      <w:numFmt w:val="decimal"/>
      <w:lvlText w:val="%7."/>
      <w:lvlJc w:val="left"/>
      <w:pPr>
        <w:ind w:left="5694" w:hanging="360"/>
      </w:pPr>
    </w:lvl>
    <w:lvl w:ilvl="7" w:tplc="58809606">
      <w:start w:val="1"/>
      <w:numFmt w:val="lowerLetter"/>
      <w:lvlText w:val="%8."/>
      <w:lvlJc w:val="left"/>
      <w:pPr>
        <w:ind w:left="6414" w:hanging="360"/>
      </w:pPr>
    </w:lvl>
    <w:lvl w:ilvl="8" w:tplc="10F253D2">
      <w:start w:val="1"/>
      <w:numFmt w:val="lowerRoman"/>
      <w:lvlText w:val="%9."/>
      <w:lvlJc w:val="right"/>
      <w:pPr>
        <w:ind w:left="7134" w:hanging="180"/>
      </w:pPr>
    </w:lvl>
  </w:abstractNum>
  <w:abstractNum w:abstractNumId="2" w15:restartNumberingAfterBreak="0">
    <w:nsid w:val="069C4371"/>
    <w:multiLevelType w:val="hybridMultilevel"/>
    <w:tmpl w:val="10308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05C"/>
    <w:multiLevelType w:val="hybridMultilevel"/>
    <w:tmpl w:val="D584B9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B34E1"/>
    <w:multiLevelType w:val="hybridMultilevel"/>
    <w:tmpl w:val="507AB694"/>
    <w:lvl w:ilvl="0" w:tplc="C322A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941BD"/>
    <w:multiLevelType w:val="hybridMultilevel"/>
    <w:tmpl w:val="5BBC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A390E"/>
    <w:multiLevelType w:val="hybridMultilevel"/>
    <w:tmpl w:val="FC3AD4D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60A65"/>
    <w:multiLevelType w:val="hybridMultilevel"/>
    <w:tmpl w:val="FC865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1FA3"/>
    <w:multiLevelType w:val="hybridMultilevel"/>
    <w:tmpl w:val="B1B88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4107A3"/>
    <w:multiLevelType w:val="hybridMultilevel"/>
    <w:tmpl w:val="CAF6CEAA"/>
    <w:lvl w:ilvl="0" w:tplc="2168051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1EAA0624"/>
    <w:multiLevelType w:val="hybridMultilevel"/>
    <w:tmpl w:val="35B4A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FC3"/>
    <w:multiLevelType w:val="hybridMultilevel"/>
    <w:tmpl w:val="6C883FB4"/>
    <w:lvl w:ilvl="0" w:tplc="6596A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56EA"/>
    <w:multiLevelType w:val="hybridMultilevel"/>
    <w:tmpl w:val="411E7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D53A3"/>
    <w:multiLevelType w:val="hybridMultilevel"/>
    <w:tmpl w:val="218C6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34C62"/>
    <w:multiLevelType w:val="hybridMultilevel"/>
    <w:tmpl w:val="2EAE5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C1236"/>
    <w:multiLevelType w:val="hybridMultilevel"/>
    <w:tmpl w:val="7654E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2F7A"/>
    <w:multiLevelType w:val="hybridMultilevel"/>
    <w:tmpl w:val="6EDC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9352B"/>
    <w:multiLevelType w:val="hybridMultilevel"/>
    <w:tmpl w:val="D256E49E"/>
    <w:lvl w:ilvl="0" w:tplc="2A661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A128D"/>
    <w:multiLevelType w:val="hybridMultilevel"/>
    <w:tmpl w:val="C90EA5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70000"/>
    <w:multiLevelType w:val="hybridMultilevel"/>
    <w:tmpl w:val="53067C96"/>
    <w:lvl w:ilvl="0" w:tplc="0582BF7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427A"/>
    <w:multiLevelType w:val="hybridMultilevel"/>
    <w:tmpl w:val="AE1AA5B0"/>
    <w:lvl w:ilvl="0" w:tplc="05F4DA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512211"/>
    <w:multiLevelType w:val="hybridMultilevel"/>
    <w:tmpl w:val="62DC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04BDC"/>
    <w:multiLevelType w:val="hybridMultilevel"/>
    <w:tmpl w:val="F5F0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E177E"/>
    <w:multiLevelType w:val="hybridMultilevel"/>
    <w:tmpl w:val="AB56814A"/>
    <w:lvl w:ilvl="0" w:tplc="61BCE6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69710E"/>
    <w:multiLevelType w:val="hybridMultilevel"/>
    <w:tmpl w:val="F6860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B20FB"/>
    <w:multiLevelType w:val="hybridMultilevel"/>
    <w:tmpl w:val="F5F0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7726A"/>
    <w:multiLevelType w:val="hybridMultilevel"/>
    <w:tmpl w:val="EA042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69F2"/>
    <w:multiLevelType w:val="hybridMultilevel"/>
    <w:tmpl w:val="C9987966"/>
    <w:lvl w:ilvl="0" w:tplc="CABE879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D05FD5"/>
    <w:multiLevelType w:val="hybridMultilevel"/>
    <w:tmpl w:val="8EFA7E7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DC23EA"/>
    <w:multiLevelType w:val="hybridMultilevel"/>
    <w:tmpl w:val="CFD0D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82B3D"/>
    <w:multiLevelType w:val="hybridMultilevel"/>
    <w:tmpl w:val="3E76C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E62E4"/>
    <w:multiLevelType w:val="hybridMultilevel"/>
    <w:tmpl w:val="44445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A3E89"/>
    <w:multiLevelType w:val="hybridMultilevel"/>
    <w:tmpl w:val="8F7E5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20442"/>
    <w:multiLevelType w:val="hybridMultilevel"/>
    <w:tmpl w:val="C90EA5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F2895"/>
    <w:multiLevelType w:val="hybridMultilevel"/>
    <w:tmpl w:val="1DD6254C"/>
    <w:lvl w:ilvl="0" w:tplc="6CC2BA3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C44E03"/>
    <w:multiLevelType w:val="hybridMultilevel"/>
    <w:tmpl w:val="F32476EC"/>
    <w:lvl w:ilvl="0" w:tplc="D9343704">
      <w:start w:val="1"/>
      <w:numFmt w:val="lowerLetter"/>
      <w:lvlText w:val="%1)"/>
      <w:lvlJc w:val="left"/>
      <w:pPr>
        <w:ind w:left="571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6" w15:restartNumberingAfterBreak="0">
    <w:nsid w:val="583B232B"/>
    <w:multiLevelType w:val="hybridMultilevel"/>
    <w:tmpl w:val="2C84152E"/>
    <w:lvl w:ilvl="0" w:tplc="24123DE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A43DC"/>
    <w:multiLevelType w:val="hybridMultilevel"/>
    <w:tmpl w:val="473644CC"/>
    <w:lvl w:ilvl="0" w:tplc="04150011">
      <w:start w:val="1"/>
      <w:numFmt w:val="decimal"/>
      <w:lvlText w:val="%1)"/>
      <w:lvlJc w:val="left"/>
      <w:pPr>
        <w:ind w:left="571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8" w15:restartNumberingAfterBreak="0">
    <w:nsid w:val="5B73179F"/>
    <w:multiLevelType w:val="hybridMultilevel"/>
    <w:tmpl w:val="96887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6315E"/>
    <w:multiLevelType w:val="hybridMultilevel"/>
    <w:tmpl w:val="5F300BBC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0" w15:restartNumberingAfterBreak="0">
    <w:nsid w:val="639D49BD"/>
    <w:multiLevelType w:val="hybridMultilevel"/>
    <w:tmpl w:val="AB56814A"/>
    <w:lvl w:ilvl="0" w:tplc="61BCE6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A3371C"/>
    <w:multiLevelType w:val="hybridMultilevel"/>
    <w:tmpl w:val="79CE5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60469"/>
    <w:multiLevelType w:val="hybridMultilevel"/>
    <w:tmpl w:val="E8F80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D5D0C"/>
    <w:multiLevelType w:val="hybridMultilevel"/>
    <w:tmpl w:val="5BAA0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567CA"/>
    <w:multiLevelType w:val="hybridMultilevel"/>
    <w:tmpl w:val="D85E390E"/>
    <w:lvl w:ilvl="0" w:tplc="8F1CA1E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5" w15:restartNumberingAfterBreak="0">
    <w:nsid w:val="72DD5481"/>
    <w:multiLevelType w:val="hybridMultilevel"/>
    <w:tmpl w:val="4F862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74098"/>
    <w:multiLevelType w:val="hybridMultilevel"/>
    <w:tmpl w:val="AB56814A"/>
    <w:lvl w:ilvl="0" w:tplc="61BCE6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52E2447"/>
    <w:multiLevelType w:val="hybridMultilevel"/>
    <w:tmpl w:val="BDFCF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71B8D"/>
    <w:multiLevelType w:val="hybridMultilevel"/>
    <w:tmpl w:val="265E626A"/>
    <w:lvl w:ilvl="0" w:tplc="6CC2B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726FD"/>
    <w:multiLevelType w:val="hybridMultilevel"/>
    <w:tmpl w:val="90E08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3"/>
  </w:num>
  <w:num w:numId="4">
    <w:abstractNumId w:val="39"/>
  </w:num>
  <w:num w:numId="5">
    <w:abstractNumId w:val="13"/>
  </w:num>
  <w:num w:numId="6">
    <w:abstractNumId w:val="31"/>
  </w:num>
  <w:num w:numId="7">
    <w:abstractNumId w:val="14"/>
  </w:num>
  <w:num w:numId="8">
    <w:abstractNumId w:val="16"/>
  </w:num>
  <w:num w:numId="9">
    <w:abstractNumId w:val="45"/>
  </w:num>
  <w:num w:numId="10">
    <w:abstractNumId w:val="36"/>
  </w:num>
  <w:num w:numId="11">
    <w:abstractNumId w:val="26"/>
  </w:num>
  <w:num w:numId="12">
    <w:abstractNumId w:val="17"/>
  </w:num>
  <w:num w:numId="13">
    <w:abstractNumId w:val="4"/>
  </w:num>
  <w:num w:numId="14">
    <w:abstractNumId w:val="12"/>
  </w:num>
  <w:num w:numId="15">
    <w:abstractNumId w:val="15"/>
  </w:num>
  <w:num w:numId="16">
    <w:abstractNumId w:val="18"/>
  </w:num>
  <w:num w:numId="17">
    <w:abstractNumId w:val="8"/>
  </w:num>
  <w:num w:numId="18">
    <w:abstractNumId w:val="20"/>
  </w:num>
  <w:num w:numId="19">
    <w:abstractNumId w:val="7"/>
  </w:num>
  <w:num w:numId="20">
    <w:abstractNumId w:val="38"/>
  </w:num>
  <w:num w:numId="21">
    <w:abstractNumId w:val="41"/>
  </w:num>
  <w:num w:numId="22">
    <w:abstractNumId w:val="47"/>
  </w:num>
  <w:num w:numId="23">
    <w:abstractNumId w:val="35"/>
  </w:num>
  <w:num w:numId="24">
    <w:abstractNumId w:val="37"/>
  </w:num>
  <w:num w:numId="25">
    <w:abstractNumId w:val="3"/>
  </w:num>
  <w:num w:numId="26">
    <w:abstractNumId w:val="4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49"/>
  </w:num>
  <w:num w:numId="30">
    <w:abstractNumId w:val="6"/>
  </w:num>
  <w:num w:numId="31">
    <w:abstractNumId w:val="0"/>
  </w:num>
  <w:num w:numId="32">
    <w:abstractNumId w:val="19"/>
  </w:num>
  <w:num w:numId="33">
    <w:abstractNumId w:val="29"/>
  </w:num>
  <w:num w:numId="34">
    <w:abstractNumId w:val="22"/>
  </w:num>
  <w:num w:numId="35">
    <w:abstractNumId w:val="25"/>
  </w:num>
  <w:num w:numId="36">
    <w:abstractNumId w:val="27"/>
  </w:num>
  <w:num w:numId="37">
    <w:abstractNumId w:val="32"/>
  </w:num>
  <w:num w:numId="38">
    <w:abstractNumId w:val="30"/>
  </w:num>
  <w:num w:numId="39">
    <w:abstractNumId w:val="48"/>
  </w:num>
  <w:num w:numId="40">
    <w:abstractNumId w:val="21"/>
  </w:num>
  <w:num w:numId="41">
    <w:abstractNumId w:val="34"/>
  </w:num>
  <w:num w:numId="42">
    <w:abstractNumId w:val="40"/>
  </w:num>
  <w:num w:numId="43">
    <w:abstractNumId w:val="43"/>
  </w:num>
  <w:num w:numId="44">
    <w:abstractNumId w:val="5"/>
  </w:num>
  <w:num w:numId="45">
    <w:abstractNumId w:val="42"/>
  </w:num>
  <w:num w:numId="46">
    <w:abstractNumId w:val="2"/>
  </w:num>
  <w:num w:numId="47">
    <w:abstractNumId w:val="28"/>
  </w:num>
  <w:num w:numId="48">
    <w:abstractNumId w:val="9"/>
  </w:num>
  <w:num w:numId="49">
    <w:abstractNumId w:val="2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5B"/>
    <w:rsid w:val="00020668"/>
    <w:rsid w:val="00045F37"/>
    <w:rsid w:val="000545A9"/>
    <w:rsid w:val="00056EF5"/>
    <w:rsid w:val="00060E2C"/>
    <w:rsid w:val="000671EF"/>
    <w:rsid w:val="00067E0D"/>
    <w:rsid w:val="000716B9"/>
    <w:rsid w:val="0007455F"/>
    <w:rsid w:val="0008618F"/>
    <w:rsid w:val="000A7731"/>
    <w:rsid w:val="000B170F"/>
    <w:rsid w:val="000B20F2"/>
    <w:rsid w:val="000B3330"/>
    <w:rsid w:val="000B334D"/>
    <w:rsid w:val="000B3CDD"/>
    <w:rsid w:val="000C4DBA"/>
    <w:rsid w:val="000D73B7"/>
    <w:rsid w:val="000E5AC3"/>
    <w:rsid w:val="000E7AE4"/>
    <w:rsid w:val="00107761"/>
    <w:rsid w:val="00115FCE"/>
    <w:rsid w:val="00121F1E"/>
    <w:rsid w:val="00127DE8"/>
    <w:rsid w:val="001437BC"/>
    <w:rsid w:val="00150F10"/>
    <w:rsid w:val="001656F7"/>
    <w:rsid w:val="00170895"/>
    <w:rsid w:val="0018453E"/>
    <w:rsid w:val="0018707A"/>
    <w:rsid w:val="00187806"/>
    <w:rsid w:val="001952F4"/>
    <w:rsid w:val="001A01D0"/>
    <w:rsid w:val="001A7905"/>
    <w:rsid w:val="001B11FE"/>
    <w:rsid w:val="001C16AA"/>
    <w:rsid w:val="001C3ABF"/>
    <w:rsid w:val="001C4AEB"/>
    <w:rsid w:val="001C5EB8"/>
    <w:rsid w:val="001D74CE"/>
    <w:rsid w:val="001E1D62"/>
    <w:rsid w:val="001E3B8F"/>
    <w:rsid w:val="001E4D69"/>
    <w:rsid w:val="001F6A8A"/>
    <w:rsid w:val="00200368"/>
    <w:rsid w:val="002121BC"/>
    <w:rsid w:val="00223709"/>
    <w:rsid w:val="0022672E"/>
    <w:rsid w:val="00230C8E"/>
    <w:rsid w:val="00244AAF"/>
    <w:rsid w:val="002505C4"/>
    <w:rsid w:val="00253CC7"/>
    <w:rsid w:val="0025570C"/>
    <w:rsid w:val="00261FBF"/>
    <w:rsid w:val="00267A5B"/>
    <w:rsid w:val="00276DDF"/>
    <w:rsid w:val="0029332C"/>
    <w:rsid w:val="002959AF"/>
    <w:rsid w:val="002A76E3"/>
    <w:rsid w:val="002B3EF5"/>
    <w:rsid w:val="002C4243"/>
    <w:rsid w:val="002C6ADD"/>
    <w:rsid w:val="002D0A08"/>
    <w:rsid w:val="002D6C78"/>
    <w:rsid w:val="002E1E3C"/>
    <w:rsid w:val="002E2117"/>
    <w:rsid w:val="00310452"/>
    <w:rsid w:val="00315DBE"/>
    <w:rsid w:val="003203B2"/>
    <w:rsid w:val="00322D55"/>
    <w:rsid w:val="00326472"/>
    <w:rsid w:val="003271AB"/>
    <w:rsid w:val="00336011"/>
    <w:rsid w:val="0034567F"/>
    <w:rsid w:val="003477E0"/>
    <w:rsid w:val="00354584"/>
    <w:rsid w:val="00364BF1"/>
    <w:rsid w:val="003804EC"/>
    <w:rsid w:val="00396485"/>
    <w:rsid w:val="00396CE1"/>
    <w:rsid w:val="003A5012"/>
    <w:rsid w:val="003C1793"/>
    <w:rsid w:val="003F16EF"/>
    <w:rsid w:val="003F66DA"/>
    <w:rsid w:val="00415A10"/>
    <w:rsid w:val="004234F0"/>
    <w:rsid w:val="004316DF"/>
    <w:rsid w:val="004421C3"/>
    <w:rsid w:val="00444270"/>
    <w:rsid w:val="00451BB7"/>
    <w:rsid w:val="0046623F"/>
    <w:rsid w:val="004711A2"/>
    <w:rsid w:val="0049148A"/>
    <w:rsid w:val="00491EE0"/>
    <w:rsid w:val="00497468"/>
    <w:rsid w:val="004B2816"/>
    <w:rsid w:val="004D0E97"/>
    <w:rsid w:val="004D6191"/>
    <w:rsid w:val="004E384A"/>
    <w:rsid w:val="004E4E9A"/>
    <w:rsid w:val="004F1465"/>
    <w:rsid w:val="004F160A"/>
    <w:rsid w:val="004F1A8B"/>
    <w:rsid w:val="00531C38"/>
    <w:rsid w:val="00531ED0"/>
    <w:rsid w:val="00534EBA"/>
    <w:rsid w:val="005409A9"/>
    <w:rsid w:val="00543CF9"/>
    <w:rsid w:val="00544518"/>
    <w:rsid w:val="005545D4"/>
    <w:rsid w:val="00571B8D"/>
    <w:rsid w:val="0057519F"/>
    <w:rsid w:val="00576AE4"/>
    <w:rsid w:val="00592C8D"/>
    <w:rsid w:val="005A14AD"/>
    <w:rsid w:val="005A7B5E"/>
    <w:rsid w:val="005A7D79"/>
    <w:rsid w:val="005C2159"/>
    <w:rsid w:val="005D1BD0"/>
    <w:rsid w:val="005D2FC8"/>
    <w:rsid w:val="005E134B"/>
    <w:rsid w:val="005E2CFE"/>
    <w:rsid w:val="005F3317"/>
    <w:rsid w:val="005F5A84"/>
    <w:rsid w:val="005F60E8"/>
    <w:rsid w:val="00600799"/>
    <w:rsid w:val="00605DCE"/>
    <w:rsid w:val="00611958"/>
    <w:rsid w:val="0061355A"/>
    <w:rsid w:val="00625101"/>
    <w:rsid w:val="0063358E"/>
    <w:rsid w:val="00634E0B"/>
    <w:rsid w:val="00644E41"/>
    <w:rsid w:val="006500BF"/>
    <w:rsid w:val="006508A8"/>
    <w:rsid w:val="00653D09"/>
    <w:rsid w:val="00662F59"/>
    <w:rsid w:val="00663601"/>
    <w:rsid w:val="006775A3"/>
    <w:rsid w:val="00697219"/>
    <w:rsid w:val="006B0182"/>
    <w:rsid w:val="006C18EF"/>
    <w:rsid w:val="006C2872"/>
    <w:rsid w:val="006D1321"/>
    <w:rsid w:val="006D352C"/>
    <w:rsid w:val="006D3548"/>
    <w:rsid w:val="006E09EB"/>
    <w:rsid w:val="006E4513"/>
    <w:rsid w:val="006E548F"/>
    <w:rsid w:val="006E5D2C"/>
    <w:rsid w:val="006E7FE2"/>
    <w:rsid w:val="006F2037"/>
    <w:rsid w:val="006F516E"/>
    <w:rsid w:val="00700315"/>
    <w:rsid w:val="007026E2"/>
    <w:rsid w:val="007042A7"/>
    <w:rsid w:val="0071196A"/>
    <w:rsid w:val="00713DC3"/>
    <w:rsid w:val="00717DE8"/>
    <w:rsid w:val="00720996"/>
    <w:rsid w:val="0073075B"/>
    <w:rsid w:val="00745D2B"/>
    <w:rsid w:val="0075050A"/>
    <w:rsid w:val="007523EF"/>
    <w:rsid w:val="007538DC"/>
    <w:rsid w:val="00753CE2"/>
    <w:rsid w:val="00760658"/>
    <w:rsid w:val="007641ED"/>
    <w:rsid w:val="00767B97"/>
    <w:rsid w:val="007701E7"/>
    <w:rsid w:val="00773802"/>
    <w:rsid w:val="00773A64"/>
    <w:rsid w:val="00776766"/>
    <w:rsid w:val="00777EA4"/>
    <w:rsid w:val="007866A9"/>
    <w:rsid w:val="00792956"/>
    <w:rsid w:val="007B6D92"/>
    <w:rsid w:val="007C77F4"/>
    <w:rsid w:val="007D5635"/>
    <w:rsid w:val="007D6070"/>
    <w:rsid w:val="007E369F"/>
    <w:rsid w:val="007F0B23"/>
    <w:rsid w:val="007F2B5D"/>
    <w:rsid w:val="007F2C87"/>
    <w:rsid w:val="007F4AFA"/>
    <w:rsid w:val="00800821"/>
    <w:rsid w:val="00806679"/>
    <w:rsid w:val="0082213B"/>
    <w:rsid w:val="00847099"/>
    <w:rsid w:val="008555C2"/>
    <w:rsid w:val="00864376"/>
    <w:rsid w:val="008702A1"/>
    <w:rsid w:val="00890BAE"/>
    <w:rsid w:val="0089324D"/>
    <w:rsid w:val="00895380"/>
    <w:rsid w:val="008A089F"/>
    <w:rsid w:val="008A22C6"/>
    <w:rsid w:val="008A2E28"/>
    <w:rsid w:val="008C00E0"/>
    <w:rsid w:val="008D7871"/>
    <w:rsid w:val="00906DFF"/>
    <w:rsid w:val="00907338"/>
    <w:rsid w:val="009155B2"/>
    <w:rsid w:val="00920E8D"/>
    <w:rsid w:val="00935D16"/>
    <w:rsid w:val="00942BAA"/>
    <w:rsid w:val="009430A3"/>
    <w:rsid w:val="00945B94"/>
    <w:rsid w:val="009501C3"/>
    <w:rsid w:val="00957CD2"/>
    <w:rsid w:val="009633FA"/>
    <w:rsid w:val="00990135"/>
    <w:rsid w:val="00990B14"/>
    <w:rsid w:val="00996F7F"/>
    <w:rsid w:val="009A341C"/>
    <w:rsid w:val="009A74EC"/>
    <w:rsid w:val="009B03B5"/>
    <w:rsid w:val="009B09C9"/>
    <w:rsid w:val="009D0782"/>
    <w:rsid w:val="009D0A4A"/>
    <w:rsid w:val="009D1774"/>
    <w:rsid w:val="009D1807"/>
    <w:rsid w:val="009E0FE2"/>
    <w:rsid w:val="009F056A"/>
    <w:rsid w:val="009F1DB5"/>
    <w:rsid w:val="00A06FB3"/>
    <w:rsid w:val="00A077DD"/>
    <w:rsid w:val="00A30CCC"/>
    <w:rsid w:val="00A30F26"/>
    <w:rsid w:val="00A31BA9"/>
    <w:rsid w:val="00A431DC"/>
    <w:rsid w:val="00A471E9"/>
    <w:rsid w:val="00A55123"/>
    <w:rsid w:val="00A7121A"/>
    <w:rsid w:val="00A7178E"/>
    <w:rsid w:val="00A71B3F"/>
    <w:rsid w:val="00A74384"/>
    <w:rsid w:val="00A74E6A"/>
    <w:rsid w:val="00A764B3"/>
    <w:rsid w:val="00A76518"/>
    <w:rsid w:val="00A80B79"/>
    <w:rsid w:val="00A918CF"/>
    <w:rsid w:val="00AA3F83"/>
    <w:rsid w:val="00AA62CB"/>
    <w:rsid w:val="00AC3133"/>
    <w:rsid w:val="00AD6A8F"/>
    <w:rsid w:val="00AE04D7"/>
    <w:rsid w:val="00AF7FBD"/>
    <w:rsid w:val="00B00477"/>
    <w:rsid w:val="00B06877"/>
    <w:rsid w:val="00B07D37"/>
    <w:rsid w:val="00B15543"/>
    <w:rsid w:val="00B207B7"/>
    <w:rsid w:val="00B21098"/>
    <w:rsid w:val="00B24482"/>
    <w:rsid w:val="00B30D05"/>
    <w:rsid w:val="00B312D5"/>
    <w:rsid w:val="00B5271C"/>
    <w:rsid w:val="00B54A20"/>
    <w:rsid w:val="00B63940"/>
    <w:rsid w:val="00B66E7B"/>
    <w:rsid w:val="00B726B7"/>
    <w:rsid w:val="00B760D3"/>
    <w:rsid w:val="00B80DAF"/>
    <w:rsid w:val="00B86B77"/>
    <w:rsid w:val="00BA4C50"/>
    <w:rsid w:val="00BA5764"/>
    <w:rsid w:val="00BB2832"/>
    <w:rsid w:val="00BB3393"/>
    <w:rsid w:val="00BE5154"/>
    <w:rsid w:val="00BE541A"/>
    <w:rsid w:val="00BF0BCC"/>
    <w:rsid w:val="00C025C5"/>
    <w:rsid w:val="00C04A15"/>
    <w:rsid w:val="00C147FB"/>
    <w:rsid w:val="00C20E7A"/>
    <w:rsid w:val="00C270BB"/>
    <w:rsid w:val="00C32E7C"/>
    <w:rsid w:val="00C37118"/>
    <w:rsid w:val="00C542BE"/>
    <w:rsid w:val="00C563DD"/>
    <w:rsid w:val="00C57EE0"/>
    <w:rsid w:val="00C66FB0"/>
    <w:rsid w:val="00C71801"/>
    <w:rsid w:val="00CA6546"/>
    <w:rsid w:val="00CA7290"/>
    <w:rsid w:val="00CB383D"/>
    <w:rsid w:val="00CC0D86"/>
    <w:rsid w:val="00CC5C80"/>
    <w:rsid w:val="00CD655A"/>
    <w:rsid w:val="00CD6C0B"/>
    <w:rsid w:val="00CE2192"/>
    <w:rsid w:val="00CE51A3"/>
    <w:rsid w:val="00CE7A87"/>
    <w:rsid w:val="00D02B63"/>
    <w:rsid w:val="00D05EEF"/>
    <w:rsid w:val="00D06C36"/>
    <w:rsid w:val="00D43034"/>
    <w:rsid w:val="00D55BE6"/>
    <w:rsid w:val="00D62603"/>
    <w:rsid w:val="00D647AE"/>
    <w:rsid w:val="00D66162"/>
    <w:rsid w:val="00D72644"/>
    <w:rsid w:val="00D740DC"/>
    <w:rsid w:val="00D81314"/>
    <w:rsid w:val="00DA4C77"/>
    <w:rsid w:val="00DB47B0"/>
    <w:rsid w:val="00DC12F2"/>
    <w:rsid w:val="00DC4372"/>
    <w:rsid w:val="00DD2ED2"/>
    <w:rsid w:val="00DD62AE"/>
    <w:rsid w:val="00DE0589"/>
    <w:rsid w:val="00DE168B"/>
    <w:rsid w:val="00DE5C47"/>
    <w:rsid w:val="00DE6D30"/>
    <w:rsid w:val="00E00D4B"/>
    <w:rsid w:val="00E01429"/>
    <w:rsid w:val="00E0494C"/>
    <w:rsid w:val="00E15A02"/>
    <w:rsid w:val="00E16403"/>
    <w:rsid w:val="00E17D67"/>
    <w:rsid w:val="00E20A0C"/>
    <w:rsid w:val="00E22E64"/>
    <w:rsid w:val="00E24E72"/>
    <w:rsid w:val="00E2554D"/>
    <w:rsid w:val="00E32E9F"/>
    <w:rsid w:val="00E47078"/>
    <w:rsid w:val="00E52BF4"/>
    <w:rsid w:val="00E6030F"/>
    <w:rsid w:val="00E64456"/>
    <w:rsid w:val="00E65721"/>
    <w:rsid w:val="00E87562"/>
    <w:rsid w:val="00EA02AA"/>
    <w:rsid w:val="00EA06EA"/>
    <w:rsid w:val="00EB2987"/>
    <w:rsid w:val="00EB5DC5"/>
    <w:rsid w:val="00EC48BD"/>
    <w:rsid w:val="00EC4DB1"/>
    <w:rsid w:val="00ED40DD"/>
    <w:rsid w:val="00EE0B8F"/>
    <w:rsid w:val="00EE33AB"/>
    <w:rsid w:val="00F00B2F"/>
    <w:rsid w:val="00F01DBA"/>
    <w:rsid w:val="00F06A82"/>
    <w:rsid w:val="00F070E0"/>
    <w:rsid w:val="00F175E6"/>
    <w:rsid w:val="00F233A0"/>
    <w:rsid w:val="00F235F1"/>
    <w:rsid w:val="00F23EFF"/>
    <w:rsid w:val="00F3512C"/>
    <w:rsid w:val="00F41A15"/>
    <w:rsid w:val="00F41ACA"/>
    <w:rsid w:val="00F50AB3"/>
    <w:rsid w:val="00F56251"/>
    <w:rsid w:val="00F5635B"/>
    <w:rsid w:val="00F65454"/>
    <w:rsid w:val="00F663AF"/>
    <w:rsid w:val="00F70AB5"/>
    <w:rsid w:val="00F83427"/>
    <w:rsid w:val="00F9230B"/>
    <w:rsid w:val="00FA3258"/>
    <w:rsid w:val="00FA5027"/>
    <w:rsid w:val="00FA54A4"/>
    <w:rsid w:val="00FA5F1D"/>
    <w:rsid w:val="00FA79EF"/>
    <w:rsid w:val="00FA7CBD"/>
    <w:rsid w:val="00FC2D98"/>
    <w:rsid w:val="00FC3E6D"/>
    <w:rsid w:val="00FD0FF6"/>
    <w:rsid w:val="00FE32CF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6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67A5B"/>
    <w:pPr>
      <w:jc w:val="center"/>
    </w:pPr>
    <w:rPr>
      <w:kern w:val="32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7A5B"/>
    <w:rPr>
      <w:rFonts w:ascii="Times New Roman" w:eastAsia="Times New Roman" w:hAnsi="Times New Roman" w:cs="Times New Roman"/>
      <w:kern w:val="32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67A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7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67A5B"/>
    <w:rPr>
      <w:rFonts w:cs="Times New Roman"/>
    </w:rPr>
  </w:style>
  <w:style w:type="paragraph" w:styleId="Tekstprzypisudolnego">
    <w:name w:val="footnote text"/>
    <w:aliases w:val="Znak"/>
    <w:basedOn w:val="Normalny"/>
    <w:link w:val="TekstprzypisudolnegoZnak"/>
    <w:uiPriority w:val="99"/>
    <w:semiHidden/>
    <w:rsid w:val="00267A5B"/>
    <w:rPr>
      <w:sz w:val="20"/>
      <w:szCs w:val="20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uiPriority w:val="99"/>
    <w:semiHidden/>
    <w:rsid w:val="00267A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67A5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267A5B"/>
    <w:pPr>
      <w:spacing w:before="100" w:beforeAutospacing="1" w:after="100" w:afterAutospacing="1"/>
      <w:jc w:val="both"/>
    </w:pPr>
    <w:rPr>
      <w:rFonts w:ascii="Verdana" w:hAnsi="Verdana" w:cs="Verdana"/>
      <w:sz w:val="18"/>
      <w:szCs w:val="18"/>
    </w:rPr>
  </w:style>
  <w:style w:type="character" w:styleId="Pogrubienie">
    <w:name w:val="Strong"/>
    <w:uiPriority w:val="22"/>
    <w:qFormat/>
    <w:rsid w:val="00267A5B"/>
    <w:rPr>
      <w:rFonts w:cs="Times New Roman"/>
      <w:b/>
      <w:bCs/>
    </w:rPr>
  </w:style>
  <w:style w:type="paragraph" w:customStyle="1" w:styleId="Akapitzlist1">
    <w:name w:val="Akapit z listą1"/>
    <w:basedOn w:val="Normalny"/>
    <w:rsid w:val="00267A5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menfont">
    <w:name w:val="men font"/>
    <w:basedOn w:val="Normalny"/>
    <w:rsid w:val="00267A5B"/>
    <w:rPr>
      <w:rFonts w:ascii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0671EF"/>
    <w:rPr>
      <w:color w:val="0000FF"/>
      <w:u w:val="single"/>
    </w:rPr>
  </w:style>
  <w:style w:type="character" w:customStyle="1" w:styleId="luchili">
    <w:name w:val="luc_hili"/>
    <w:basedOn w:val="Domylnaczcionkaakapitu"/>
    <w:rsid w:val="000671EF"/>
  </w:style>
  <w:style w:type="paragraph" w:styleId="Tekstdymka">
    <w:name w:val="Balloon Text"/>
    <w:basedOn w:val="Normalny"/>
    <w:link w:val="TekstdymkaZnak"/>
    <w:uiPriority w:val="99"/>
    <w:semiHidden/>
    <w:unhideWhenUsed/>
    <w:rsid w:val="006972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2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49148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77E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17D6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17D6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E17D67"/>
    <w:rPr>
      <w:b/>
      <w:bCs w:val="0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E2554D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E33AB"/>
    <w:pPr>
      <w:ind w:left="1020"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EE33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character" w:customStyle="1" w:styleId="AkapitzlistZnak">
    <w:name w:val="Akapit z listą Znak"/>
    <w:link w:val="Akapitzlist"/>
    <w:uiPriority w:val="34"/>
    <w:rsid w:val="00A7178E"/>
  </w:style>
  <w:style w:type="character" w:styleId="Odwoaniedokomentarza">
    <w:name w:val="annotation reference"/>
    <w:basedOn w:val="Domylnaczcionkaakapitu"/>
    <w:uiPriority w:val="99"/>
    <w:semiHidden/>
    <w:unhideWhenUsed/>
    <w:rsid w:val="00847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0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0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0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9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2874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2018-12-21T12:19:00Z</dcterms:created>
  <dcterms:modified xsi:type="dcterms:W3CDTF">2018-12-21T12:19:00Z</dcterms:modified>
</cp:coreProperties>
</file>